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91085" w14:textId="79033205" w:rsidR="000C3AC2" w:rsidRPr="00167E05" w:rsidRDefault="0083235A" w:rsidP="00167E05">
      <w:pPr>
        <w:pStyle w:val="TitleRCOT"/>
      </w:pPr>
      <w:r>
        <w:t>Organising an event</w:t>
      </w:r>
    </w:p>
    <w:p w14:paraId="5CC0CDCE" w14:textId="77777777" w:rsidR="00CD7B99" w:rsidRDefault="00CD7B99" w:rsidP="00CD7B99">
      <w:pPr>
        <w:pStyle w:val="NoSpacing"/>
      </w:pPr>
    </w:p>
    <w:p w14:paraId="1ABC103B" w14:textId="2DC283AD" w:rsidR="00167CDF" w:rsidRDefault="00CD7B99" w:rsidP="00CD7B99">
      <w:pPr>
        <w:pStyle w:val="NoSpacing"/>
      </w:pPr>
      <w:r>
        <w:t>Now that you</w:t>
      </w:r>
      <w:r w:rsidR="00545631">
        <w:t>’</w:t>
      </w:r>
      <w:r>
        <w:t xml:space="preserve">ve decided </w:t>
      </w:r>
      <w:r w:rsidR="009E3D01">
        <w:t xml:space="preserve">the what, where, who and when, you need to </w:t>
      </w:r>
      <w:r w:rsidR="0083235A">
        <w:t xml:space="preserve">start organising your event. </w:t>
      </w:r>
    </w:p>
    <w:p w14:paraId="58449B7D" w14:textId="77777777" w:rsidR="00A47219" w:rsidRDefault="00A47219" w:rsidP="00CD7B99">
      <w:pPr>
        <w:pStyle w:val="NoSpacing"/>
      </w:pPr>
    </w:p>
    <w:p w14:paraId="64DD7D7C" w14:textId="226DD98C" w:rsidR="00E936AB" w:rsidRDefault="00E936AB" w:rsidP="00E936AB">
      <w:pPr>
        <w:pStyle w:val="Heading1RCOT"/>
      </w:pPr>
      <w:r>
        <w:t xml:space="preserve">Planning </w:t>
      </w:r>
      <w:r w:rsidR="528DBB33">
        <w:t>content and delivery</w:t>
      </w:r>
    </w:p>
    <w:p w14:paraId="2023EFB7" w14:textId="77777777" w:rsidR="00E936AB" w:rsidRDefault="00E936AB" w:rsidP="00E936AB">
      <w:pPr>
        <w:pStyle w:val="NoSpacing"/>
      </w:pPr>
    </w:p>
    <w:p w14:paraId="4E8590EF" w14:textId="49A86EDE" w:rsidR="00036156" w:rsidRDefault="6620452C" w:rsidP="00E936AB">
      <w:pPr>
        <w:pStyle w:val="NoSpacing"/>
      </w:pPr>
      <w:r>
        <w:t xml:space="preserve">At this point, </w:t>
      </w:r>
      <w:r w:rsidR="528DBB33">
        <w:t>y</w:t>
      </w:r>
      <w:r w:rsidR="00E936AB">
        <w:t xml:space="preserve">ou can start to work on your session plan and </w:t>
      </w:r>
      <w:r w:rsidR="007C6EA5">
        <w:t>continue</w:t>
      </w:r>
      <w:r w:rsidR="00E936AB">
        <w:t xml:space="preserve"> to develop your programme for the day.</w:t>
      </w:r>
      <w:r w:rsidR="00656775">
        <w:t xml:space="preserve"> Writing a s</w:t>
      </w:r>
      <w:r w:rsidR="00E936AB">
        <w:t>ession plan help</w:t>
      </w:r>
      <w:r w:rsidR="00656775">
        <w:t>s</w:t>
      </w:r>
      <w:r w:rsidR="00E936AB">
        <w:t xml:space="preserve"> to</w:t>
      </w:r>
      <w:r w:rsidR="00BD7290">
        <w:t xml:space="preserve"> give</w:t>
      </w:r>
      <w:r w:rsidR="00E936AB">
        <w:t xml:space="preserve"> structure </w:t>
      </w:r>
      <w:r w:rsidR="00E32F17">
        <w:t>to the event</w:t>
      </w:r>
      <w:r w:rsidR="008D0C86">
        <w:t xml:space="preserve">, prompting </w:t>
      </w:r>
      <w:r w:rsidR="00E936AB">
        <w:t xml:space="preserve">you to think about </w:t>
      </w:r>
      <w:r w:rsidR="00DA5997">
        <w:t xml:space="preserve">the overall flow of the event – from beginning to end. </w:t>
      </w:r>
      <w:r w:rsidR="00BA3B81">
        <w:t xml:space="preserve">Add timings to the </w:t>
      </w:r>
      <w:r w:rsidR="00036156">
        <w:t xml:space="preserve">session plan </w:t>
      </w:r>
      <w:r w:rsidR="00395BDC">
        <w:t>t</w:t>
      </w:r>
      <w:r w:rsidR="008B625D">
        <w:t xml:space="preserve">o </w:t>
      </w:r>
      <w:r w:rsidR="001E362E">
        <w:t>help</w:t>
      </w:r>
      <w:r w:rsidR="00036156">
        <w:t xml:space="preserve"> you and </w:t>
      </w:r>
      <w:r w:rsidR="007F4FE4">
        <w:t>any</w:t>
      </w:r>
      <w:r w:rsidR="00036156">
        <w:t xml:space="preserve"> speaker(s) to stay on track.</w:t>
      </w:r>
      <w:r w:rsidR="007F4FE4">
        <w:t xml:space="preserve"> </w:t>
      </w:r>
      <w:r w:rsidR="00B17326">
        <w:t>Here are s</w:t>
      </w:r>
      <w:r w:rsidR="008D2491">
        <w:t>ome top tips for session planning:</w:t>
      </w:r>
    </w:p>
    <w:p w14:paraId="55735D2B" w14:textId="77777777" w:rsidR="007C50BB" w:rsidRDefault="007C50BB" w:rsidP="00E936AB">
      <w:pPr>
        <w:pStyle w:val="NoSpacing"/>
      </w:pPr>
    </w:p>
    <w:p w14:paraId="68983A46" w14:textId="34E0E58D" w:rsidR="00AD725B" w:rsidRDefault="27B5AD4D" w:rsidP="2883C7D1">
      <w:pPr>
        <w:pStyle w:val="BulletRCOT"/>
      </w:pPr>
      <w:r w:rsidRPr="2883C7D1">
        <w:t>Set clear learning outcomes that you’d like to be achieved – what do you want attendees to get out of the session/ day?</w:t>
      </w:r>
      <w:r>
        <w:t xml:space="preserve"> </w:t>
      </w:r>
    </w:p>
    <w:p w14:paraId="2BDA3A5F" w14:textId="15E7C3DB" w:rsidR="00AD725B" w:rsidRDefault="004B1809" w:rsidP="007B099C">
      <w:pPr>
        <w:pStyle w:val="BulletRCOT"/>
      </w:pPr>
      <w:r>
        <w:t>Allow</w:t>
      </w:r>
      <w:r w:rsidR="007C50BB">
        <w:t xml:space="preserve"> time for </w:t>
      </w:r>
      <w:r w:rsidR="000B0D1A">
        <w:t xml:space="preserve">welcome and </w:t>
      </w:r>
      <w:r w:rsidR="00440CE0">
        <w:t>introductions.</w:t>
      </w:r>
      <w:r w:rsidR="00BD4280">
        <w:t xml:space="preserve"> </w:t>
      </w:r>
    </w:p>
    <w:p w14:paraId="5F4F45B1" w14:textId="6F87F63A" w:rsidR="001D3CFE" w:rsidRDefault="0020658C" w:rsidP="007B099C">
      <w:pPr>
        <w:pStyle w:val="BulletRCOT"/>
      </w:pPr>
      <w:r>
        <w:t>Consider i</w:t>
      </w:r>
      <w:r w:rsidR="00FB0864">
        <w:t>nclud</w:t>
      </w:r>
      <w:r>
        <w:t>ing</w:t>
      </w:r>
      <w:r w:rsidR="00FB0864">
        <w:t xml:space="preserve"> some ice breakers at the start</w:t>
      </w:r>
      <w:r w:rsidR="00440CE0">
        <w:t>.</w:t>
      </w:r>
      <w:r w:rsidR="00FB0864">
        <w:t xml:space="preserve"> </w:t>
      </w:r>
    </w:p>
    <w:p w14:paraId="58EAF82F" w14:textId="3D2232E8" w:rsidR="00AD725B" w:rsidRDefault="001D3CFE" w:rsidP="007B099C">
      <w:pPr>
        <w:pStyle w:val="BulletRCOT"/>
      </w:pPr>
      <w:r>
        <w:t xml:space="preserve">Allow plenty of </w:t>
      </w:r>
      <w:r w:rsidR="00FB0864">
        <w:t xml:space="preserve">networking time during </w:t>
      </w:r>
      <w:r>
        <w:t>in person</w:t>
      </w:r>
      <w:r w:rsidR="00FB0864">
        <w:t xml:space="preserve"> session</w:t>
      </w:r>
      <w:r>
        <w:t>s</w:t>
      </w:r>
      <w:r w:rsidR="00FB0864">
        <w:t>.</w:t>
      </w:r>
    </w:p>
    <w:p w14:paraId="29EDE5B3" w14:textId="0710C541" w:rsidR="00FB0864" w:rsidRDefault="006930C9" w:rsidP="007B099C">
      <w:pPr>
        <w:pStyle w:val="BulletRCOT"/>
      </w:pPr>
      <w:r>
        <w:t>C</w:t>
      </w:r>
      <w:r w:rsidR="00FB0864">
        <w:t>onsider the frequency and length of breaks during your session. The number of breaks will depend on the type of event you are running (in</w:t>
      </w:r>
      <w:r w:rsidR="00D031CA">
        <w:t xml:space="preserve"> </w:t>
      </w:r>
      <w:r w:rsidR="00FB0864">
        <w:t xml:space="preserve">person or </w:t>
      </w:r>
      <w:r w:rsidR="00CC1F54">
        <w:t>online</w:t>
      </w:r>
      <w:r w:rsidR="00FB0864">
        <w:t xml:space="preserve">) and the length of your event. </w:t>
      </w:r>
    </w:p>
    <w:p w14:paraId="3EEB8081" w14:textId="77777777" w:rsidR="002E4761" w:rsidRDefault="00667AD2" w:rsidP="007B099C">
      <w:pPr>
        <w:pStyle w:val="BulletRCOT"/>
      </w:pPr>
      <w:r>
        <w:t xml:space="preserve">Think about </w:t>
      </w:r>
      <w:r w:rsidR="00FB3E9A">
        <w:t xml:space="preserve">the flow of the session; what </w:t>
      </w:r>
      <w:r w:rsidR="00080873">
        <w:t>order of topics and speakers makes sense.</w:t>
      </w:r>
    </w:p>
    <w:p w14:paraId="6B40ABF1" w14:textId="6BC3D0ED" w:rsidR="002E4761" w:rsidRDefault="002E4761" w:rsidP="2883C7D1">
      <w:pPr>
        <w:pStyle w:val="BulletRCOT"/>
      </w:pPr>
      <w:r>
        <w:t xml:space="preserve">Space out interactive or </w:t>
      </w:r>
      <w:r w:rsidR="006F7BB6">
        <w:t>activity-based</w:t>
      </w:r>
      <w:r>
        <w:t xml:space="preserve"> parts of the day to keep your audience engaged.</w:t>
      </w:r>
      <w:r w:rsidR="00B61DB3">
        <w:t xml:space="preserve"> </w:t>
      </w:r>
      <w:r w:rsidR="4289E558" w:rsidRPr="2883C7D1">
        <w:t>Are you able to include a mixture of learning activities, which also supports attendees to meet HCPC CPD standards?</w:t>
      </w:r>
    </w:p>
    <w:p w14:paraId="3DDC88BE" w14:textId="34AB92C6" w:rsidR="00EB1E21" w:rsidRDefault="00A54786" w:rsidP="007B099C">
      <w:pPr>
        <w:pStyle w:val="BulletRCOT"/>
      </w:pPr>
      <w:r>
        <w:t>H</w:t>
      </w:r>
      <w:r w:rsidR="00271040">
        <w:t>ave part(s) you can adjust, for example, an activity you can lengthen or shorten to ensure everything is running to time.</w:t>
      </w:r>
    </w:p>
    <w:p w14:paraId="405F59B3" w14:textId="479063A0" w:rsidR="2E255297" w:rsidRDefault="2E255297" w:rsidP="2883C7D1">
      <w:pPr>
        <w:pStyle w:val="BulletRCOT"/>
      </w:pPr>
      <w:r w:rsidRPr="2883C7D1">
        <w:t>Can you embed time for shared and/ or individual reflection so attendees can think about key take away messages and actions they will take? It’s a great time to remind everyone to</w:t>
      </w:r>
      <w:r w:rsidR="6CCA37C8" w:rsidRPr="2883C7D1">
        <w:t xml:space="preserve"> open their CPD portfolio and add a diary entry and/ or reflection.</w:t>
      </w:r>
    </w:p>
    <w:p w14:paraId="35AFB23A" w14:textId="3756CE40" w:rsidR="00271040" w:rsidRDefault="00271040" w:rsidP="007B099C">
      <w:pPr>
        <w:pStyle w:val="BulletRCOT"/>
      </w:pPr>
      <w:r>
        <w:t>Allow time for thank</w:t>
      </w:r>
      <w:r w:rsidR="00357973">
        <w:t>s and closing of the session at the end if you want to have this.</w:t>
      </w:r>
    </w:p>
    <w:p w14:paraId="72476ECE" w14:textId="0425E771" w:rsidR="000B0D1A" w:rsidRDefault="000B0D1A" w:rsidP="00E936AB">
      <w:pPr>
        <w:pStyle w:val="NoSpacing"/>
      </w:pPr>
      <w:r>
        <w:t xml:space="preserve"> </w:t>
      </w:r>
    </w:p>
    <w:p w14:paraId="07AFA3E8" w14:textId="495A4F5D" w:rsidR="00BE0C13" w:rsidRDefault="00E936AB" w:rsidP="00E936AB">
      <w:pPr>
        <w:pStyle w:val="NoSpacing"/>
      </w:pPr>
      <w:r w:rsidRPr="008A1F34">
        <w:t xml:space="preserve">We have a session plan template </w:t>
      </w:r>
      <w:r w:rsidR="00EE4B17">
        <w:t xml:space="preserve">available </w:t>
      </w:r>
      <w:r w:rsidRPr="008A1F34">
        <w:t xml:space="preserve">that you can </w:t>
      </w:r>
      <w:r w:rsidR="004D3C06">
        <w:t>use.</w:t>
      </w:r>
      <w:r w:rsidR="00265666">
        <w:t xml:space="preserve"> Session plans might not be finalised the first time you work on it. You may need to collaborate with others, and </w:t>
      </w:r>
      <w:r w:rsidR="00C12625">
        <w:t>it</w:t>
      </w:r>
      <w:r w:rsidR="00265666">
        <w:t xml:space="preserve"> might be something you </w:t>
      </w:r>
      <w:r w:rsidR="00D97475">
        <w:t>re-</w:t>
      </w:r>
      <w:r w:rsidR="00265666">
        <w:t>visit a couple of times before finalising it.</w:t>
      </w:r>
    </w:p>
    <w:p w14:paraId="312713EF" w14:textId="77777777" w:rsidR="00125845" w:rsidRDefault="00125845" w:rsidP="00E936AB">
      <w:pPr>
        <w:pStyle w:val="NoSpacing"/>
      </w:pPr>
    </w:p>
    <w:p w14:paraId="51CEF0D6" w14:textId="77777777" w:rsidR="00125845" w:rsidRDefault="00125845" w:rsidP="00125845">
      <w:pPr>
        <w:pStyle w:val="Heading1RCOT"/>
      </w:pPr>
      <w:r>
        <w:t>Evaluation of the event</w:t>
      </w:r>
    </w:p>
    <w:p w14:paraId="0AFA1896" w14:textId="77777777" w:rsidR="00125845" w:rsidRDefault="00125845" w:rsidP="00125845">
      <w:pPr>
        <w:pStyle w:val="BodyCopyRCOT"/>
      </w:pPr>
    </w:p>
    <w:p w14:paraId="378DF9FA" w14:textId="3035BF2E" w:rsidR="00125845" w:rsidRDefault="00380FCD" w:rsidP="00125845">
      <w:pPr>
        <w:pStyle w:val="BodyCopyRCOT"/>
      </w:pPr>
      <w:r>
        <w:t>I</w:t>
      </w:r>
      <w:r w:rsidR="00125845">
        <w:t xml:space="preserve">t’s important to encourage delegates to evaluate the content and delivery of the learning resource or opportunity, to support continuous improvement. </w:t>
      </w:r>
    </w:p>
    <w:p w14:paraId="5CBBAA3C" w14:textId="77777777" w:rsidR="00125845" w:rsidRDefault="00125845" w:rsidP="00125845">
      <w:pPr>
        <w:pStyle w:val="BodyCopyRCOT"/>
      </w:pPr>
    </w:p>
    <w:p w14:paraId="777475AF" w14:textId="7CDD4606" w:rsidR="00125845" w:rsidRDefault="006502F5" w:rsidP="00125845">
      <w:pPr>
        <w:pStyle w:val="BodyCopyRCOT"/>
      </w:pPr>
      <w:r>
        <w:t>In an event evaluation, you</w:t>
      </w:r>
      <w:r w:rsidR="00125845">
        <w:t xml:space="preserve"> could include questions and answers</w:t>
      </w:r>
      <w:r>
        <w:t xml:space="preserve"> with options</w:t>
      </w:r>
      <w:r w:rsidR="00125845">
        <w:t xml:space="preserve"> such as:</w:t>
      </w:r>
    </w:p>
    <w:p w14:paraId="49D3C39E" w14:textId="479538C6" w:rsidR="00125845" w:rsidRDefault="00125845" w:rsidP="00125845">
      <w:pPr>
        <w:pStyle w:val="BodyCopyRCOT"/>
        <w:numPr>
          <w:ilvl w:val="0"/>
          <w:numId w:val="49"/>
        </w:numPr>
      </w:pPr>
      <w:r>
        <w:t xml:space="preserve">How would you rate this session? (excellent, good, average, poor, not </w:t>
      </w:r>
      <w:r w:rsidR="003D0D7A">
        <w:t>to</w:t>
      </w:r>
      <w:r>
        <w:t xml:space="preserve"> standard)</w:t>
      </w:r>
    </w:p>
    <w:p w14:paraId="5C0466C7" w14:textId="77777777" w:rsidR="00125845" w:rsidRDefault="00125845" w:rsidP="00125845">
      <w:pPr>
        <w:pStyle w:val="BodyCopyRCOT"/>
        <w:numPr>
          <w:ilvl w:val="0"/>
          <w:numId w:val="49"/>
        </w:numPr>
      </w:pPr>
      <w:r>
        <w:t>Was the amount of information shared with you today… (not enough, just right, too much)</w:t>
      </w:r>
    </w:p>
    <w:p w14:paraId="2FE7CD17" w14:textId="77777777" w:rsidR="00125845" w:rsidRDefault="00125845" w:rsidP="00125845">
      <w:pPr>
        <w:pStyle w:val="BodyCopyRCOT"/>
        <w:numPr>
          <w:ilvl w:val="0"/>
          <w:numId w:val="49"/>
        </w:numPr>
      </w:pPr>
      <w:r>
        <w:t>The session covered content I was expecting, as outlined in the event description (strongly agree, agree, neutral, disagree, strongly disagree)</w:t>
      </w:r>
    </w:p>
    <w:p w14:paraId="6AB3BB4D" w14:textId="77777777" w:rsidR="00125845" w:rsidRDefault="00125845" w:rsidP="00125845">
      <w:pPr>
        <w:pStyle w:val="BodyCopyRCOT"/>
        <w:numPr>
          <w:ilvl w:val="0"/>
          <w:numId w:val="49"/>
        </w:numPr>
      </w:pPr>
      <w:r>
        <w:t>The session was relevant and useful (strongly agree, agree, neutral, disagree, strongly disagree)</w:t>
      </w:r>
    </w:p>
    <w:p w14:paraId="0C2571E9" w14:textId="77777777" w:rsidR="00125845" w:rsidRDefault="00125845" w:rsidP="00125845">
      <w:pPr>
        <w:pStyle w:val="BodyCopyRCOT"/>
        <w:numPr>
          <w:ilvl w:val="0"/>
          <w:numId w:val="49"/>
        </w:numPr>
      </w:pPr>
      <w:r>
        <w:t>The session was well structured and paced (strongly agree, agree, neutral, disagree, strongly disagree)</w:t>
      </w:r>
    </w:p>
    <w:p w14:paraId="138FB191" w14:textId="6A3007C6" w:rsidR="00125845" w:rsidRDefault="00125845" w:rsidP="00125845">
      <w:pPr>
        <w:pStyle w:val="BodyCopyRCOT"/>
        <w:numPr>
          <w:ilvl w:val="0"/>
          <w:numId w:val="49"/>
        </w:numPr>
      </w:pPr>
      <w:r>
        <w:t xml:space="preserve">How would you rate the speaker(s)/facilitator(s)? (excellent, good, average, poor, not </w:t>
      </w:r>
      <w:r w:rsidR="00FB7CA6">
        <w:t>to</w:t>
      </w:r>
      <w:r>
        <w:t xml:space="preserve"> standard)</w:t>
      </w:r>
    </w:p>
    <w:p w14:paraId="2D2AC43D" w14:textId="77777777" w:rsidR="007C4070" w:rsidRDefault="007C4070" w:rsidP="007C4070">
      <w:pPr>
        <w:pStyle w:val="BodyCopyRCOT"/>
      </w:pPr>
    </w:p>
    <w:p w14:paraId="0C3218AF" w14:textId="4CFDF8FF" w:rsidR="00DC39BA" w:rsidRDefault="00DC39BA" w:rsidP="007C4070">
      <w:pPr>
        <w:pStyle w:val="BodyCopyRCOT"/>
      </w:pPr>
      <w:r>
        <w:t>If you’re planning a</w:t>
      </w:r>
      <w:r w:rsidR="00AC4A10">
        <w:t xml:space="preserve">n in person event, you could use </w:t>
      </w:r>
      <w:hyperlink r:id="rId11" w:history="1">
        <w:r w:rsidR="00AC4A10" w:rsidRPr="001F363C">
          <w:rPr>
            <w:rStyle w:val="Hyperlink"/>
          </w:rPr>
          <w:t>MS Forms</w:t>
        </w:r>
      </w:hyperlink>
      <w:r w:rsidR="00AC4A10">
        <w:t xml:space="preserve"> or </w:t>
      </w:r>
      <w:hyperlink r:id="rId12" w:history="1">
        <w:r w:rsidR="00AC4A10" w:rsidRPr="0033670F">
          <w:rPr>
            <w:rStyle w:val="Hyperlink"/>
          </w:rPr>
          <w:t>Google Forms</w:t>
        </w:r>
      </w:hyperlink>
      <w:r w:rsidR="00AC4A10">
        <w:t xml:space="preserve"> to create a feedback questionnaire that can be completed online</w:t>
      </w:r>
      <w:r w:rsidR="00C80535">
        <w:t xml:space="preserve"> and share a QR code on the day</w:t>
      </w:r>
      <w:r w:rsidR="00AC4A10">
        <w:t>. RCOT promotes sustai</w:t>
      </w:r>
      <w:r w:rsidR="00166A82">
        <w:t xml:space="preserve">nability and has a digital first approach so please try not to have printed documents unless this can’t be avoided. </w:t>
      </w:r>
    </w:p>
    <w:p w14:paraId="35B89D8B" w14:textId="77777777" w:rsidR="00DC39BA" w:rsidRDefault="00DC39BA" w:rsidP="007C4070">
      <w:pPr>
        <w:pStyle w:val="BodyCopyRCOT"/>
      </w:pPr>
    </w:p>
    <w:p w14:paraId="59B0E8A0" w14:textId="78E9A054" w:rsidR="007C4070" w:rsidRDefault="00895922" w:rsidP="007C4070">
      <w:pPr>
        <w:pStyle w:val="BodyCopyRCOT"/>
      </w:pPr>
      <w:r>
        <w:t>If your event is virtual, you could c</w:t>
      </w:r>
      <w:r w:rsidR="007F3EAF">
        <w:t xml:space="preserve">reating </w:t>
      </w:r>
      <w:r>
        <w:t xml:space="preserve">a poll to gather feedback. </w:t>
      </w:r>
    </w:p>
    <w:p w14:paraId="5261F3F6" w14:textId="77777777" w:rsidR="007C4070" w:rsidRDefault="007C4070" w:rsidP="007C4070">
      <w:pPr>
        <w:pStyle w:val="BodyCopyRCOT"/>
        <w:numPr>
          <w:ilvl w:val="0"/>
          <w:numId w:val="49"/>
        </w:numPr>
      </w:pPr>
      <w:r>
        <w:t xml:space="preserve">How to </w:t>
      </w:r>
      <w:hyperlink r:id="rId13" w:history="1">
        <w:r>
          <w:rPr>
            <w:rStyle w:val="Hyperlink"/>
          </w:rPr>
          <w:t>create</w:t>
        </w:r>
        <w:r w:rsidRPr="0070517A">
          <w:rPr>
            <w:rStyle w:val="Hyperlink"/>
          </w:rPr>
          <w:t xml:space="preserve"> a poll in MS Teams</w:t>
        </w:r>
      </w:hyperlink>
    </w:p>
    <w:p w14:paraId="12D9191C" w14:textId="77777777" w:rsidR="007C4070" w:rsidRDefault="007C4070" w:rsidP="007C4070">
      <w:pPr>
        <w:pStyle w:val="BodyCopyRCOT"/>
        <w:numPr>
          <w:ilvl w:val="0"/>
          <w:numId w:val="49"/>
        </w:numPr>
      </w:pPr>
      <w:r>
        <w:t xml:space="preserve">How to </w:t>
      </w:r>
      <w:hyperlink r:id="rId14" w:history="1">
        <w:r>
          <w:rPr>
            <w:rStyle w:val="Hyperlink"/>
          </w:rPr>
          <w:t>create</w:t>
        </w:r>
        <w:r w:rsidRPr="001F6227">
          <w:rPr>
            <w:rStyle w:val="Hyperlink"/>
          </w:rPr>
          <w:t xml:space="preserve"> a poll in zoom</w:t>
        </w:r>
      </w:hyperlink>
    </w:p>
    <w:p w14:paraId="0A9BCAD1" w14:textId="77777777" w:rsidR="00125845" w:rsidRDefault="00125845" w:rsidP="00125845">
      <w:pPr>
        <w:pStyle w:val="BodyCopyRCOT"/>
      </w:pPr>
    </w:p>
    <w:p w14:paraId="15C05DD0" w14:textId="77777777" w:rsidR="00125845" w:rsidRDefault="00125845" w:rsidP="00125845">
      <w:pPr>
        <w:pStyle w:val="BodyCopyRCOT"/>
      </w:pPr>
      <w:r>
        <w:t>You can ask delegates to comment in the chat if they have identified any key reflections or actions they will take after the session. You could add that if delegates have any other comments including any ideas or suggestions for future events to please add these to the chat as well.</w:t>
      </w:r>
    </w:p>
    <w:p w14:paraId="0FDBBCA6" w14:textId="77777777" w:rsidR="00125845" w:rsidRDefault="00125845" w:rsidP="00125845">
      <w:pPr>
        <w:pStyle w:val="BodyCopyRCOT"/>
      </w:pPr>
    </w:p>
    <w:p w14:paraId="6DCE7650" w14:textId="65EB1F02" w:rsidR="002175B9" w:rsidRDefault="00AF6083" w:rsidP="002175B9">
      <w:pPr>
        <w:pStyle w:val="Heading1"/>
      </w:pPr>
      <w:r>
        <w:t>Booking your chosen venue</w:t>
      </w:r>
    </w:p>
    <w:p w14:paraId="52B8C213" w14:textId="77777777" w:rsidR="002175B9" w:rsidRDefault="002175B9" w:rsidP="00E936AB">
      <w:pPr>
        <w:pStyle w:val="NoSpacing"/>
      </w:pPr>
    </w:p>
    <w:p w14:paraId="47FCF7F7" w14:textId="0D09B1D6" w:rsidR="00DC694A" w:rsidRDefault="00F21BF8" w:rsidP="00E936AB">
      <w:pPr>
        <w:pStyle w:val="NoSpacing"/>
      </w:pPr>
      <w:r>
        <w:t>I</w:t>
      </w:r>
      <w:r w:rsidR="00B71F1A">
        <w:t>f you ha</w:t>
      </w:r>
      <w:r>
        <w:t xml:space="preserve">ve </w:t>
      </w:r>
      <w:r w:rsidR="00B71F1A">
        <w:t xml:space="preserve">sourced some funding and decided </w:t>
      </w:r>
      <w:r>
        <w:t xml:space="preserve">in </w:t>
      </w:r>
      <w:r>
        <w:rPr>
          <w:i/>
          <w:iCs/>
        </w:rPr>
        <w:t xml:space="preserve">planning an </w:t>
      </w:r>
      <w:r w:rsidRPr="00F21BF8">
        <w:rPr>
          <w:i/>
          <w:iCs/>
        </w:rPr>
        <w:t>event</w:t>
      </w:r>
      <w:r>
        <w:rPr>
          <w:i/>
          <w:iCs/>
        </w:rPr>
        <w:t xml:space="preserve"> </w:t>
      </w:r>
      <w:r w:rsidR="00B71F1A" w:rsidRPr="00F21BF8">
        <w:t xml:space="preserve">to </w:t>
      </w:r>
      <w:r w:rsidR="00B71F1A">
        <w:t xml:space="preserve">have an in person event, </w:t>
      </w:r>
      <w:r w:rsidR="00473986">
        <w:t xml:space="preserve">you </w:t>
      </w:r>
      <w:r>
        <w:t xml:space="preserve">will have </w:t>
      </w:r>
      <w:r w:rsidR="00473986">
        <w:t xml:space="preserve">looked </w:t>
      </w:r>
      <w:r w:rsidR="008524C6">
        <w:t xml:space="preserve">at a few potential venues </w:t>
      </w:r>
      <w:r>
        <w:t>to</w:t>
      </w:r>
      <w:r w:rsidR="008524C6">
        <w:t xml:space="preserve"> see what they would be able to offer</w:t>
      </w:r>
      <w:r w:rsidR="00F53CC5">
        <w:t xml:space="preserve"> and their costs.</w:t>
      </w:r>
      <w:r w:rsidR="00DC694A">
        <w:t xml:space="preserve"> Before you book your venue, you should check their </w:t>
      </w:r>
      <w:r w:rsidR="00686BBB">
        <w:t xml:space="preserve">cancellation policy and note any key dates for confirming numbers. </w:t>
      </w:r>
      <w:r w:rsidR="00DC694A">
        <w:t xml:space="preserve">This will help determine </w:t>
      </w:r>
      <w:r w:rsidR="00473986">
        <w:t>a</w:t>
      </w:r>
      <w:r w:rsidR="00DC694A">
        <w:t xml:space="preserve"> closing date for your event</w:t>
      </w:r>
      <w:r w:rsidR="00473986">
        <w:t xml:space="preserve"> registration</w:t>
      </w:r>
      <w:r w:rsidR="00DC694A">
        <w:t xml:space="preserve"> and allow </w:t>
      </w:r>
      <w:r w:rsidR="00462E92">
        <w:t>you</w:t>
      </w:r>
      <w:r w:rsidR="00DC694A">
        <w:t xml:space="preserve"> to make a decision on</w:t>
      </w:r>
      <w:r w:rsidR="00423151">
        <w:t xml:space="preserve"> the viability of the event if minimum numbers are not reached. </w:t>
      </w:r>
    </w:p>
    <w:p w14:paraId="7493E5B3" w14:textId="77777777" w:rsidR="007F2E92" w:rsidRDefault="007F2E92" w:rsidP="00E936AB">
      <w:pPr>
        <w:pStyle w:val="NoSpacing"/>
      </w:pPr>
    </w:p>
    <w:p w14:paraId="6F1CBB46" w14:textId="4A83398D" w:rsidR="00AF6083" w:rsidRDefault="00862F07" w:rsidP="009119DD">
      <w:pPr>
        <w:pStyle w:val="NoSpacing"/>
      </w:pPr>
      <w:r>
        <w:t>A</w:t>
      </w:r>
      <w:r w:rsidR="007F2E92">
        <w:t>sk for a breakdown of cost so you know what is included in your booking</w:t>
      </w:r>
      <w:r w:rsidR="008F4071">
        <w:t>,</w:t>
      </w:r>
      <w:r w:rsidR="00FB2AC1">
        <w:t xml:space="preserve"> and check for dates when payment is required</w:t>
      </w:r>
      <w:r w:rsidR="00F526DF">
        <w:t>,</w:t>
      </w:r>
      <w:r w:rsidR="00FB2AC1">
        <w:t xml:space="preserve"> as sometimes this is prior to the event taking place</w:t>
      </w:r>
      <w:r w:rsidR="007F2E92">
        <w:t>.</w:t>
      </w:r>
    </w:p>
    <w:p w14:paraId="73865022" w14:textId="77777777" w:rsidR="000C03CA" w:rsidRDefault="000C03CA" w:rsidP="00E936AB">
      <w:pPr>
        <w:pStyle w:val="NoSpacing"/>
      </w:pPr>
    </w:p>
    <w:p w14:paraId="239BAC21" w14:textId="0732D91A" w:rsidR="000E53FC" w:rsidRDefault="000E53FC" w:rsidP="000E53FC">
      <w:pPr>
        <w:pStyle w:val="Heading2RCOT"/>
      </w:pPr>
      <w:r>
        <w:t xml:space="preserve">Health and safety </w:t>
      </w:r>
      <w:r w:rsidR="008B7903">
        <w:t>– what you need to consider</w:t>
      </w:r>
      <w:r w:rsidR="008454DA">
        <w:t xml:space="preserve"> </w:t>
      </w:r>
    </w:p>
    <w:p w14:paraId="4B54A930" w14:textId="77777777" w:rsidR="000E53FC" w:rsidRDefault="000E53FC" w:rsidP="00E936AB">
      <w:pPr>
        <w:pStyle w:val="NoSpacing"/>
      </w:pPr>
    </w:p>
    <w:p w14:paraId="5AB045E0" w14:textId="6D28389C" w:rsidR="00AB04C9" w:rsidRDefault="000C03CA" w:rsidP="00E936AB">
      <w:pPr>
        <w:pStyle w:val="NoSpacing"/>
      </w:pPr>
      <w:r>
        <w:t xml:space="preserve">Prior to </w:t>
      </w:r>
      <w:proofErr w:type="spellStart"/>
      <w:r>
        <w:t>your</w:t>
      </w:r>
      <w:proofErr w:type="spellEnd"/>
      <w:r>
        <w:t xml:space="preserve"> </w:t>
      </w:r>
      <w:r w:rsidR="00300014">
        <w:t xml:space="preserve">in person </w:t>
      </w:r>
      <w:r>
        <w:t xml:space="preserve">event taking place, </w:t>
      </w:r>
      <w:r w:rsidR="00A64F5B">
        <w:t xml:space="preserve">there are </w:t>
      </w:r>
      <w:r w:rsidR="008B2181">
        <w:t>some</w:t>
      </w:r>
      <w:r w:rsidR="00A64F5B">
        <w:t xml:space="preserve"> health and safety aspects to your event that you need to consider. </w:t>
      </w:r>
      <w:r w:rsidR="00AB04C9">
        <w:t>Think about what</w:t>
      </w:r>
      <w:r w:rsidR="00A64F5B">
        <w:t xml:space="preserve"> steps</w:t>
      </w:r>
      <w:r w:rsidR="008B623F">
        <w:t xml:space="preserve"> you need to take</w:t>
      </w:r>
      <w:r w:rsidR="00A64F5B">
        <w:t xml:space="preserve"> to make sure you do this safely to avoid any potential injury to you </w:t>
      </w:r>
      <w:r w:rsidR="00AB04C9">
        <w:t>or the person moving the items to your venue.</w:t>
      </w:r>
    </w:p>
    <w:p w14:paraId="33028672" w14:textId="77777777" w:rsidR="00AB04C9" w:rsidRDefault="00AB04C9" w:rsidP="00E936AB">
      <w:pPr>
        <w:pStyle w:val="NoSpacing"/>
      </w:pPr>
    </w:p>
    <w:p w14:paraId="2DB2A25E" w14:textId="1F79A2D7" w:rsidR="000C03CA" w:rsidRDefault="00A027DC" w:rsidP="00E936AB">
      <w:pPr>
        <w:pStyle w:val="NoSpacing"/>
      </w:pPr>
      <w:r>
        <w:t>Check if your venue has a risk assessment. If they don’t</w:t>
      </w:r>
      <w:r w:rsidR="003B2FCF">
        <w:t xml:space="preserve">, contact us and we can help with </w:t>
      </w:r>
      <w:r w:rsidR="000A0C6D">
        <w:t>a template that you can use</w:t>
      </w:r>
      <w:r w:rsidR="003B2FCF">
        <w:t xml:space="preserve">. </w:t>
      </w:r>
    </w:p>
    <w:p w14:paraId="286888D3" w14:textId="77777777" w:rsidR="00AF6083" w:rsidRDefault="00AF6083" w:rsidP="00E936AB">
      <w:pPr>
        <w:pStyle w:val="NoSpacing"/>
      </w:pPr>
    </w:p>
    <w:p w14:paraId="256B7A1E" w14:textId="721A72B1" w:rsidR="00D67981" w:rsidRDefault="00D67981" w:rsidP="008A1F34">
      <w:pPr>
        <w:pStyle w:val="Heading1RCOT"/>
      </w:pPr>
      <w:r>
        <w:t>Contacting your speakers</w:t>
      </w:r>
    </w:p>
    <w:p w14:paraId="02500AFA" w14:textId="77777777" w:rsidR="00D67981" w:rsidRDefault="00D67981" w:rsidP="00CD7B99">
      <w:pPr>
        <w:pStyle w:val="NoSpacing"/>
      </w:pPr>
    </w:p>
    <w:p w14:paraId="447D6756" w14:textId="256A4DB2" w:rsidR="008F40E9" w:rsidRDefault="00D67981" w:rsidP="00CD7B99">
      <w:pPr>
        <w:pStyle w:val="NoSpacing"/>
      </w:pPr>
      <w:r>
        <w:t xml:space="preserve">Now that you </w:t>
      </w:r>
      <w:r w:rsidR="00040413">
        <w:t>have drafted your event in the session plan</w:t>
      </w:r>
      <w:r>
        <w:t xml:space="preserve">, you need to </w:t>
      </w:r>
      <w:r w:rsidR="00040413">
        <w:t xml:space="preserve">consider </w:t>
      </w:r>
      <w:r w:rsidR="000E325E">
        <w:t>identify</w:t>
      </w:r>
      <w:r w:rsidR="00040413">
        <w:t xml:space="preserve">ing </w:t>
      </w:r>
      <w:r w:rsidR="000E325E">
        <w:t>people who could</w:t>
      </w:r>
      <w:r>
        <w:t xml:space="preserve"> present or speak. From the decisions you made in the last section, you will have an idea of the format of the day</w:t>
      </w:r>
      <w:r w:rsidR="005C535A">
        <w:t>,</w:t>
      </w:r>
      <w:r w:rsidR="000E325E">
        <w:t xml:space="preserve"> so you should know how many speakers you want. </w:t>
      </w:r>
      <w:r w:rsidR="008F40E9">
        <w:t xml:space="preserve">Any speakers you approach should be credible and have expertise in the topic that you’re asking them to cover. </w:t>
      </w:r>
    </w:p>
    <w:p w14:paraId="77A3EF0B" w14:textId="77777777" w:rsidR="000E325E" w:rsidRDefault="000E325E" w:rsidP="00CD7B99">
      <w:pPr>
        <w:pStyle w:val="NoSpacing"/>
      </w:pPr>
    </w:p>
    <w:p w14:paraId="59FE14D3" w14:textId="164EF32B" w:rsidR="00CD7B99" w:rsidRDefault="000E325E" w:rsidP="00CD7B99">
      <w:pPr>
        <w:pStyle w:val="NoSpacing"/>
      </w:pPr>
      <w:r>
        <w:t>When contacting a speaker, we recommend you share the theme of the day along with the topic</w:t>
      </w:r>
      <w:r w:rsidR="00B12228">
        <w:t xml:space="preserve"> </w:t>
      </w:r>
      <w:r>
        <w:t>you would like them to speak about or present</w:t>
      </w:r>
      <w:r w:rsidR="00B12228">
        <w:t xml:space="preserve"> on</w:t>
      </w:r>
      <w:r w:rsidR="00B12228" w:rsidRPr="00B12228">
        <w:t xml:space="preserve"> </w:t>
      </w:r>
      <w:r w:rsidR="00B12228">
        <w:t>with a brief outline</w:t>
      </w:r>
      <w:r>
        <w:t>. It’s also good</w:t>
      </w:r>
      <w:r w:rsidR="00B12228">
        <w:t xml:space="preserve"> practice</w:t>
      </w:r>
      <w:r>
        <w:t xml:space="preserve"> to let them know how long you would like them to speak for and a deadline for coming back to you. </w:t>
      </w:r>
      <w:r w:rsidR="396E4AEC">
        <w:t>Use the speaker profile form to collect information on your speaker.</w:t>
      </w:r>
    </w:p>
    <w:p w14:paraId="3C98179D" w14:textId="77777777" w:rsidR="000E325E" w:rsidRDefault="000E325E" w:rsidP="00CD7B99">
      <w:pPr>
        <w:pStyle w:val="NoSpacing"/>
      </w:pPr>
    </w:p>
    <w:p w14:paraId="6480013C" w14:textId="600843BB" w:rsidR="000E325E" w:rsidRDefault="000E325E" w:rsidP="0069490B">
      <w:pPr>
        <w:pStyle w:val="Heading2"/>
      </w:pPr>
      <w:r>
        <w:t>Do…</w:t>
      </w:r>
    </w:p>
    <w:p w14:paraId="0AB28B7E" w14:textId="3071E934" w:rsidR="00435B67" w:rsidRDefault="00243805" w:rsidP="00435B67">
      <w:pPr>
        <w:pStyle w:val="BulletRCOT"/>
      </w:pPr>
      <w:r>
        <w:t>D</w:t>
      </w:r>
      <w:r w:rsidR="00D765E6">
        <w:t xml:space="preserve">o some </w:t>
      </w:r>
      <w:r w:rsidR="00435B67">
        <w:t xml:space="preserve">research </w:t>
      </w:r>
      <w:r w:rsidR="00BD34E9">
        <w:t xml:space="preserve">to </w:t>
      </w:r>
      <w:r w:rsidR="00435B67">
        <w:t xml:space="preserve">make sure your speaker is credible and has the right expertise in the area </w:t>
      </w:r>
      <w:r w:rsidR="00D765E6">
        <w:t xml:space="preserve">that </w:t>
      </w:r>
      <w:r w:rsidR="00435B67">
        <w:t xml:space="preserve">you’re asking them to speak on. </w:t>
      </w:r>
    </w:p>
    <w:p w14:paraId="340AA624" w14:textId="2A949F6E" w:rsidR="00ED4E8A" w:rsidRDefault="000E325E" w:rsidP="003E29BD">
      <w:pPr>
        <w:pStyle w:val="BulletRCOT"/>
      </w:pPr>
      <w:r>
        <w:t xml:space="preserve">Contact speakers with all the necessary information to allow them to consider if they </w:t>
      </w:r>
      <w:r w:rsidR="0069490B">
        <w:t>can attend</w:t>
      </w:r>
      <w:r w:rsidR="008A1F34">
        <w:t xml:space="preserve"> (including a topic to speak on and length of time)</w:t>
      </w:r>
      <w:r w:rsidR="003E29BD">
        <w:t>. We’ve drafted a speaker</w:t>
      </w:r>
      <w:r w:rsidR="00DE2ABB">
        <w:t xml:space="preserve"> profile and</w:t>
      </w:r>
      <w:r w:rsidR="003E29BD">
        <w:t xml:space="preserve"> information form to gather all the necessary information.</w:t>
      </w:r>
    </w:p>
    <w:p w14:paraId="7412F827" w14:textId="3C120CD8" w:rsidR="003E29BD" w:rsidRDefault="00ED4E8A" w:rsidP="003E29BD">
      <w:pPr>
        <w:pStyle w:val="BulletRCOT"/>
      </w:pPr>
      <w:r>
        <w:t xml:space="preserve">Check if your speaker is credible. If you want any help with this, contact the </w:t>
      </w:r>
      <w:hyperlink r:id="rId15">
        <w:r w:rsidRPr="5518CE43">
          <w:rPr>
            <w:rStyle w:val="Hyperlink"/>
          </w:rPr>
          <w:t>Professional Development team</w:t>
        </w:r>
      </w:hyperlink>
      <w:r>
        <w:t xml:space="preserve"> who will be able to help. </w:t>
      </w:r>
      <w:r w:rsidR="003E29BD">
        <w:t xml:space="preserve"> </w:t>
      </w:r>
    </w:p>
    <w:p w14:paraId="7336B619" w14:textId="3239F258" w:rsidR="000E325E" w:rsidRDefault="000E325E" w:rsidP="003E29BD">
      <w:pPr>
        <w:pStyle w:val="BulletRCOT"/>
      </w:pPr>
      <w:r>
        <w:t>Contact them by email if possible.</w:t>
      </w:r>
    </w:p>
    <w:p w14:paraId="39C1149A" w14:textId="0DBD9B38" w:rsidR="0069490B" w:rsidRDefault="0069490B" w:rsidP="000B19D7">
      <w:pPr>
        <w:pStyle w:val="BulletRCOT"/>
      </w:pPr>
      <w:r>
        <w:t xml:space="preserve">Give them a deadline of when to respond. </w:t>
      </w:r>
    </w:p>
    <w:p w14:paraId="0C93B79A" w14:textId="77777777" w:rsidR="000E325E" w:rsidRDefault="000E325E" w:rsidP="00CD7B99">
      <w:pPr>
        <w:pStyle w:val="NoSpacing"/>
      </w:pPr>
    </w:p>
    <w:p w14:paraId="3B96F39C" w14:textId="7151419B" w:rsidR="000E325E" w:rsidRDefault="000E325E" w:rsidP="0069490B">
      <w:pPr>
        <w:pStyle w:val="Heading2"/>
      </w:pPr>
      <w:r>
        <w:t>Don’t…</w:t>
      </w:r>
    </w:p>
    <w:p w14:paraId="055F7CD7" w14:textId="4835467B" w:rsidR="000E325E" w:rsidRDefault="000E325E" w:rsidP="000B19D7">
      <w:pPr>
        <w:pStyle w:val="BulletRCOT"/>
      </w:pPr>
      <w:r>
        <w:t xml:space="preserve">Contact lots of speakers and hope someone </w:t>
      </w:r>
      <w:r w:rsidR="008A1F34">
        <w:t>can</w:t>
      </w:r>
      <w:r>
        <w:t xml:space="preserve"> come along</w:t>
      </w:r>
      <w:r w:rsidR="0069490B">
        <w:t xml:space="preserve">. </w:t>
      </w:r>
      <w:r w:rsidR="00091116">
        <w:t>You could end up with lots of speakers and no slots for them.</w:t>
      </w:r>
    </w:p>
    <w:p w14:paraId="4AAB08A2" w14:textId="53FA91EB" w:rsidR="0069490B" w:rsidRDefault="0069490B" w:rsidP="000B19D7">
      <w:pPr>
        <w:pStyle w:val="BulletRCOT"/>
      </w:pPr>
      <w:r>
        <w:t>Leave an open response time.</w:t>
      </w:r>
    </w:p>
    <w:p w14:paraId="73B82CFF" w14:textId="77777777" w:rsidR="0069490B" w:rsidRDefault="0069490B" w:rsidP="00CD7B99">
      <w:pPr>
        <w:pStyle w:val="NoSpacing"/>
      </w:pPr>
    </w:p>
    <w:tbl>
      <w:tblPr>
        <w:tblStyle w:val="RCOT-TableDarkHeader-220928"/>
        <w:tblW w:w="0" w:type="auto"/>
        <w:tblLook w:val="04A0" w:firstRow="1" w:lastRow="0" w:firstColumn="1" w:lastColumn="0" w:noHBand="0" w:noVBand="1"/>
      </w:tblPr>
      <w:tblGrid>
        <w:gridCol w:w="9740"/>
      </w:tblGrid>
      <w:tr w:rsidR="00B12228" w14:paraId="40709B43"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07BEDEA9" w14:textId="77777777" w:rsidR="00B12228" w:rsidRDefault="00B12228">
            <w:pPr>
              <w:pStyle w:val="NoSpacing"/>
            </w:pPr>
            <w:r>
              <w:t>Who are your proposed speakers (include contact details if you have them)</w:t>
            </w:r>
          </w:p>
        </w:tc>
      </w:tr>
      <w:tr w:rsidR="00B12228" w14:paraId="38AAB6A9" w14:textId="77777777">
        <w:trPr>
          <w:trHeight w:val="2155"/>
        </w:trPr>
        <w:tc>
          <w:tcPr>
            <w:tcW w:w="9740" w:type="dxa"/>
          </w:tcPr>
          <w:p w14:paraId="3B013713" w14:textId="77777777" w:rsidR="00B12228" w:rsidRDefault="00B12228">
            <w:pPr>
              <w:pStyle w:val="NoSpacing"/>
            </w:pPr>
          </w:p>
        </w:tc>
      </w:tr>
    </w:tbl>
    <w:p w14:paraId="74A123CF" w14:textId="43371D30" w:rsidR="000E325E" w:rsidRDefault="000E325E" w:rsidP="00CD7B99">
      <w:pPr>
        <w:pStyle w:val="NoSpacing"/>
      </w:pPr>
    </w:p>
    <w:p w14:paraId="7226CAD2" w14:textId="191368F7" w:rsidR="00B12228" w:rsidRDefault="00B12228" w:rsidP="00B12228">
      <w:pPr>
        <w:pStyle w:val="NoSpacing"/>
      </w:pPr>
      <w:r>
        <w:t xml:space="preserve">When a speaker confirms, make sure you have all the information you need from them and give them a deadline of when to send you their session slides. </w:t>
      </w:r>
      <w:r w:rsidR="00410582">
        <w:t>You may need to factor in</w:t>
      </w:r>
      <w:r w:rsidR="00064E4F">
        <w:t xml:space="preserve"> accessibility if an attendee requests the slides early. </w:t>
      </w:r>
    </w:p>
    <w:p w14:paraId="0B4B8EE5" w14:textId="77777777" w:rsidR="00B25774" w:rsidRDefault="00B25774" w:rsidP="00B12228">
      <w:pPr>
        <w:pStyle w:val="NoSpacing"/>
      </w:pPr>
    </w:p>
    <w:p w14:paraId="5C48E9FC" w14:textId="61FEAA63" w:rsidR="00174CA5" w:rsidRDefault="00174CA5" w:rsidP="00174CA5">
      <w:pPr>
        <w:pStyle w:val="Heading1RCOT"/>
      </w:pPr>
      <w:r>
        <w:t xml:space="preserve">Finalise </w:t>
      </w:r>
      <w:r w:rsidR="00701DE7">
        <w:t>the content</w:t>
      </w:r>
      <w:r>
        <w:t xml:space="preserve"> </w:t>
      </w:r>
    </w:p>
    <w:p w14:paraId="32AE0060" w14:textId="77777777" w:rsidR="00740E8F" w:rsidRDefault="00740E8F" w:rsidP="00CD7B99">
      <w:pPr>
        <w:pStyle w:val="NoSpacing"/>
      </w:pPr>
    </w:p>
    <w:p w14:paraId="540001F0" w14:textId="20BDA411" w:rsidR="00174CA5" w:rsidRDefault="00064E4F" w:rsidP="00CD7B99">
      <w:pPr>
        <w:pStyle w:val="NoSpacing"/>
      </w:pPr>
      <w:r>
        <w:t>Before</w:t>
      </w:r>
      <w:r w:rsidR="00C85330">
        <w:t xml:space="preserve"> you open your event for registrations or invite attendees,</w:t>
      </w:r>
      <w:r w:rsidR="0001547B">
        <w:t xml:space="preserve"> you’ll need to finalise your session plan</w:t>
      </w:r>
      <w:r w:rsidR="00EB7A6E">
        <w:t xml:space="preserve"> and s</w:t>
      </w:r>
      <w:r w:rsidR="0001547B">
        <w:t xml:space="preserve">hare a copy </w:t>
      </w:r>
      <w:r w:rsidR="00933FB3">
        <w:t>with those who</w:t>
      </w:r>
      <w:r w:rsidR="00683D74">
        <w:t xml:space="preserve"> need it.</w:t>
      </w:r>
      <w:r w:rsidR="00B632AD">
        <w:t xml:space="preserve"> </w:t>
      </w:r>
      <w:r w:rsidR="00B7111D">
        <w:t xml:space="preserve">It’s also good practice to ensure someone else has access to </w:t>
      </w:r>
      <w:r w:rsidR="00C85330">
        <w:t>any</w:t>
      </w:r>
      <w:r w:rsidR="00B7111D">
        <w:t xml:space="preserve"> slide deck ahead of the day. C</w:t>
      </w:r>
      <w:r w:rsidR="00EB7A6E">
        <w:t xml:space="preserve">onsider </w:t>
      </w:r>
      <w:r w:rsidR="00406E37">
        <w:t>contingency plan</w:t>
      </w:r>
      <w:r w:rsidR="5F4522F4">
        <w:t>ning</w:t>
      </w:r>
      <w:r w:rsidR="00EB7A6E">
        <w:t>, for example, what will you do if a</w:t>
      </w:r>
      <w:r w:rsidR="00406E37">
        <w:t xml:space="preserve"> confirmed speaker(s) </w:t>
      </w:r>
      <w:r w:rsidR="007F13EB">
        <w:t>can’t</w:t>
      </w:r>
      <w:r w:rsidR="00406E37">
        <w:t xml:space="preserve"> attend at </w:t>
      </w:r>
      <w:r w:rsidR="001309AA">
        <w:t xml:space="preserve">very </w:t>
      </w:r>
      <w:r w:rsidR="00406E37">
        <w:t>short notice</w:t>
      </w:r>
      <w:r w:rsidR="001309AA">
        <w:t>. I</w:t>
      </w:r>
      <w:r w:rsidR="00406E37">
        <w:t xml:space="preserve">s it </w:t>
      </w:r>
      <w:r w:rsidR="001309AA">
        <w:t xml:space="preserve">necessary or </w:t>
      </w:r>
      <w:r w:rsidR="00406E37">
        <w:t xml:space="preserve">possible to get a recording of the content </w:t>
      </w:r>
      <w:r w:rsidR="001309AA">
        <w:t xml:space="preserve">beforehand, </w:t>
      </w:r>
      <w:r w:rsidR="00C92CAC">
        <w:t xml:space="preserve">or can you have other content prepared to deliver </w:t>
      </w:r>
      <w:r w:rsidR="00406E37">
        <w:t>as</w:t>
      </w:r>
      <w:r w:rsidR="00031588">
        <w:t xml:space="preserve"> a</w:t>
      </w:r>
      <w:r w:rsidR="00406E37">
        <w:t xml:space="preserve"> </w:t>
      </w:r>
      <w:r w:rsidR="00357008">
        <w:t>backup</w:t>
      </w:r>
      <w:r w:rsidR="00406E37">
        <w:t>?</w:t>
      </w:r>
    </w:p>
    <w:p w14:paraId="4A986F09" w14:textId="77777777" w:rsidR="00701DE7" w:rsidRDefault="00701DE7" w:rsidP="00CD7B99">
      <w:pPr>
        <w:pStyle w:val="NoSpacing"/>
      </w:pPr>
    </w:p>
    <w:p w14:paraId="5237ECF2" w14:textId="6D072679" w:rsidR="008538DE" w:rsidRDefault="001A088D" w:rsidP="00CD7B99">
      <w:pPr>
        <w:pStyle w:val="NoSpacing"/>
      </w:pPr>
      <w:r>
        <w:t xml:space="preserve">Once your session plan is finalised, you can start to </w:t>
      </w:r>
      <w:r w:rsidR="007D75A7">
        <w:t>draft the programme for the day</w:t>
      </w:r>
      <w:r w:rsidR="009378FE">
        <w:t xml:space="preserve">. This will outline the agenda and can be shared with </w:t>
      </w:r>
      <w:r w:rsidR="00BE5C1F">
        <w:t xml:space="preserve">delegates </w:t>
      </w:r>
      <w:r w:rsidR="009378FE">
        <w:t xml:space="preserve">ahead of the </w:t>
      </w:r>
      <w:r w:rsidR="00A35453">
        <w:t>event and</w:t>
      </w:r>
      <w:r w:rsidR="009378FE">
        <w:t xml:space="preserve"> </w:t>
      </w:r>
      <w:r w:rsidR="00A35453">
        <w:t xml:space="preserve">share </w:t>
      </w:r>
      <w:r w:rsidR="009378FE">
        <w:t xml:space="preserve">with the venue </w:t>
      </w:r>
      <w:r w:rsidR="00053E39">
        <w:t>if applicable, so it can</w:t>
      </w:r>
      <w:r w:rsidR="009378FE">
        <w:t xml:space="preserve"> be displayed on the day.</w:t>
      </w:r>
    </w:p>
    <w:p w14:paraId="03884E5A" w14:textId="77777777" w:rsidR="00796C61" w:rsidRDefault="00796C61" w:rsidP="00CD7B99">
      <w:pPr>
        <w:pStyle w:val="NoSpacing"/>
      </w:pPr>
    </w:p>
    <w:p w14:paraId="16C52688" w14:textId="4C0E9D75" w:rsidR="00796C61" w:rsidRDefault="00A35453" w:rsidP="00796C61">
      <w:pPr>
        <w:pStyle w:val="NoSpacing"/>
      </w:pPr>
      <w:r>
        <w:t>We have a</w:t>
      </w:r>
      <w:r w:rsidR="00796C61">
        <w:t xml:space="preserve"> template you can use to plan your event programme</w:t>
      </w:r>
      <w:r w:rsidR="00BE0C13">
        <w:t>.</w:t>
      </w:r>
    </w:p>
    <w:p w14:paraId="6C83C90F" w14:textId="77777777" w:rsidR="00796C61" w:rsidRDefault="00796C61" w:rsidP="00CD7B99">
      <w:pPr>
        <w:pStyle w:val="NoSpacing"/>
      </w:pPr>
    </w:p>
    <w:p w14:paraId="490C63FC" w14:textId="54AE92FA" w:rsidR="005C7546" w:rsidRDefault="003B2FCF" w:rsidP="005C7546">
      <w:pPr>
        <w:pStyle w:val="Heading1RCOT"/>
      </w:pPr>
      <w:r>
        <w:t xml:space="preserve">Supporting </w:t>
      </w:r>
      <w:r w:rsidR="005C7546">
        <w:t xml:space="preserve">documents </w:t>
      </w:r>
    </w:p>
    <w:p w14:paraId="7B6485D9" w14:textId="77777777" w:rsidR="005C7546" w:rsidRPr="0031698D" w:rsidRDefault="005C7546" w:rsidP="005C7546">
      <w:pPr>
        <w:pStyle w:val="BulletRCOT"/>
        <w:numPr>
          <w:ilvl w:val="0"/>
          <w:numId w:val="0"/>
        </w:numPr>
        <w:ind w:left="357"/>
        <w:rPr>
          <w:rStyle w:val="file"/>
          <w:rFonts w:eastAsia="Times New Roman"/>
        </w:rPr>
      </w:pPr>
    </w:p>
    <w:p w14:paraId="1FDA9D27" w14:textId="77777777" w:rsidR="00377567" w:rsidRPr="006153C0" w:rsidRDefault="0057709F" w:rsidP="001067CE">
      <w:pPr>
        <w:pStyle w:val="BulletRCOT"/>
        <w:rPr>
          <w:rFonts w:asciiTheme="minorHAnsi" w:eastAsia="Times New Roman" w:hAnsiTheme="minorHAnsi" w:cstheme="minorHAnsi"/>
        </w:rPr>
      </w:pPr>
      <w:hyperlink r:id="rId16">
        <w:r w:rsidR="00377567" w:rsidRPr="2883C7D1">
          <w:rPr>
            <w:rStyle w:val="Hyperlink"/>
          </w:rPr>
          <w:t>EDB Strategy - RCOT</w:t>
        </w:r>
      </w:hyperlink>
    </w:p>
    <w:p w14:paraId="3E66B29C" w14:textId="1B4568AB" w:rsidR="00760482" w:rsidRPr="00760482" w:rsidRDefault="00760482" w:rsidP="006153C0">
      <w:pPr>
        <w:pStyle w:val="BulletRCOT"/>
        <w:rPr>
          <w:rFonts w:asciiTheme="minorHAnsi" w:eastAsia="Times New Roman" w:hAnsiTheme="minorHAnsi" w:cstheme="minorHAnsi"/>
        </w:rPr>
      </w:pPr>
      <w:r>
        <w:t xml:space="preserve">Session plan template </w:t>
      </w:r>
    </w:p>
    <w:p w14:paraId="16AB6C3A" w14:textId="543D11FB" w:rsidR="00760482" w:rsidRPr="00E213CC" w:rsidRDefault="005968BE" w:rsidP="006153C0">
      <w:pPr>
        <w:pStyle w:val="BulletRCOT"/>
        <w:rPr>
          <w:rFonts w:asciiTheme="minorHAnsi" w:eastAsia="Times New Roman" w:hAnsiTheme="minorHAnsi" w:cstheme="minorHAnsi"/>
        </w:rPr>
      </w:pPr>
      <w:r>
        <w:t xml:space="preserve">Programme template </w:t>
      </w:r>
    </w:p>
    <w:p w14:paraId="28F1826A" w14:textId="45E7A2AD" w:rsidR="00E213CC" w:rsidRPr="00377567" w:rsidRDefault="00E213CC" w:rsidP="006153C0">
      <w:pPr>
        <w:pStyle w:val="BulletRCOT"/>
        <w:rPr>
          <w:rFonts w:asciiTheme="minorHAnsi" w:eastAsia="Times New Roman" w:hAnsiTheme="minorHAnsi" w:cstheme="minorHAnsi"/>
        </w:rPr>
      </w:pPr>
      <w:r>
        <w:t xml:space="preserve">Speaker </w:t>
      </w:r>
      <w:r w:rsidR="00C64314">
        <w:t xml:space="preserve">profile and information form </w:t>
      </w:r>
    </w:p>
    <w:p w14:paraId="2F9EF41E" w14:textId="00767106" w:rsidR="00336D85" w:rsidRPr="009345A7" w:rsidRDefault="0057709F" w:rsidP="006153C0">
      <w:pPr>
        <w:pStyle w:val="BulletRCOT"/>
        <w:rPr>
          <w:rFonts w:asciiTheme="minorHAnsi" w:eastAsia="Times New Roman" w:hAnsiTheme="minorHAnsi" w:cstheme="minorHAnsi"/>
          <w:highlight w:val="yellow"/>
        </w:rPr>
      </w:pPr>
      <w:hyperlink r:id="rId17">
        <w:r w:rsidR="001067CE" w:rsidRPr="2883C7D1">
          <w:rPr>
            <w:rStyle w:val="Hyperlink"/>
            <w:rFonts w:asciiTheme="minorHAnsi" w:hAnsiTheme="minorHAnsi" w:cstheme="minorBidi"/>
            <w:color w:val="003643"/>
          </w:rPr>
          <w:t>RCOT Branches PowerPoint Template (PPTX, 2.63MB)</w:t>
        </w:r>
      </w:hyperlink>
      <w:r w:rsidR="009345A7">
        <w:rPr>
          <w:rStyle w:val="Hyperlink"/>
          <w:rFonts w:asciiTheme="minorHAnsi" w:hAnsiTheme="minorHAnsi" w:cstheme="minorBidi"/>
          <w:color w:val="003643"/>
        </w:rPr>
        <w:t xml:space="preserve"> </w:t>
      </w:r>
      <w:r w:rsidR="009345A7" w:rsidRPr="009345A7">
        <w:rPr>
          <w:rStyle w:val="Hyperlink"/>
          <w:rFonts w:asciiTheme="minorHAnsi" w:hAnsiTheme="minorHAnsi" w:cstheme="minorBidi"/>
          <w:color w:val="003643"/>
          <w:highlight w:val="yellow"/>
        </w:rPr>
        <w:t>**is this something that can be available?</w:t>
      </w:r>
    </w:p>
    <w:p w14:paraId="36633083" w14:textId="77777777" w:rsidR="00D57096" w:rsidRDefault="00D57096" w:rsidP="00740E8F">
      <w:pPr>
        <w:pStyle w:val="NoSpacing"/>
      </w:pPr>
    </w:p>
    <w:p w14:paraId="286AF345" w14:textId="77777777" w:rsidR="00535586" w:rsidRDefault="00535586" w:rsidP="00535586">
      <w:pPr>
        <w:pStyle w:val="Heading1RCOT"/>
      </w:pPr>
      <w:r>
        <w:t>Checklist</w:t>
      </w:r>
    </w:p>
    <w:p w14:paraId="2A037236" w14:textId="77777777" w:rsidR="00535586" w:rsidRDefault="00535586" w:rsidP="00535586">
      <w:pPr>
        <w:pStyle w:val="NoSpacing"/>
      </w:pPr>
    </w:p>
    <w:tbl>
      <w:tblPr>
        <w:tblStyle w:val="RCOT-BandedTable-220928"/>
        <w:tblW w:w="0" w:type="auto"/>
        <w:tblLook w:val="04A0" w:firstRow="1" w:lastRow="0" w:firstColumn="1" w:lastColumn="0" w:noHBand="0" w:noVBand="1"/>
      </w:tblPr>
      <w:tblGrid>
        <w:gridCol w:w="562"/>
        <w:gridCol w:w="9178"/>
      </w:tblGrid>
      <w:tr w:rsidR="00D21945" w14:paraId="1DC24CEA" w14:textId="77777777" w:rsidTr="00D21945">
        <w:trPr>
          <w:cnfStyle w:val="100000000000" w:firstRow="1" w:lastRow="0" w:firstColumn="0" w:lastColumn="0" w:oddVBand="0" w:evenVBand="0" w:oddHBand="0" w:evenHBand="0" w:firstRowFirstColumn="0" w:firstRowLastColumn="0" w:lastRowFirstColumn="0" w:lastRowLastColumn="0"/>
        </w:trPr>
        <w:tc>
          <w:tcPr>
            <w:tcW w:w="562" w:type="dxa"/>
          </w:tcPr>
          <w:p w14:paraId="4734AE33" w14:textId="77777777" w:rsidR="00D21945" w:rsidRDefault="00D21945" w:rsidP="00535586">
            <w:pPr>
              <w:pStyle w:val="NoSpacing"/>
            </w:pPr>
          </w:p>
        </w:tc>
        <w:tc>
          <w:tcPr>
            <w:tcW w:w="9178" w:type="dxa"/>
          </w:tcPr>
          <w:p w14:paraId="4B0BC646" w14:textId="706E29F5" w:rsidR="00D21945" w:rsidRDefault="008F50D7" w:rsidP="00535586">
            <w:pPr>
              <w:pStyle w:val="NoSpacing"/>
            </w:pPr>
            <w:r>
              <w:t>Have you…</w:t>
            </w:r>
          </w:p>
        </w:tc>
      </w:tr>
      <w:tr w:rsidR="004541A0" w14:paraId="16B558DD" w14:textId="77777777" w:rsidTr="00D21945">
        <w:sdt>
          <w:sdtPr>
            <w:id w:val="-1866973930"/>
            <w14:checkbox>
              <w14:checked w14:val="0"/>
              <w14:checkedState w14:val="2612" w14:font="MS Gothic"/>
              <w14:uncheckedState w14:val="2610" w14:font="MS Gothic"/>
            </w14:checkbox>
          </w:sdtPr>
          <w:sdtContent>
            <w:tc>
              <w:tcPr>
                <w:tcW w:w="562" w:type="dxa"/>
              </w:tcPr>
              <w:p w14:paraId="288E9C0B" w14:textId="74B1BBE8" w:rsidR="004541A0" w:rsidRDefault="00B03065" w:rsidP="00535586">
                <w:pPr>
                  <w:pStyle w:val="NoSpacing"/>
                </w:pPr>
                <w:r>
                  <w:rPr>
                    <w:rFonts w:ascii="MS Gothic" w:eastAsia="MS Gothic" w:hAnsi="MS Gothic" w:hint="eastAsia"/>
                  </w:rPr>
                  <w:t>☐</w:t>
                </w:r>
              </w:p>
            </w:tc>
          </w:sdtContent>
        </w:sdt>
        <w:tc>
          <w:tcPr>
            <w:tcW w:w="9178" w:type="dxa"/>
          </w:tcPr>
          <w:p w14:paraId="02050C4B" w14:textId="61DDD34B" w:rsidR="004541A0" w:rsidRDefault="0075617E" w:rsidP="00535586">
            <w:pPr>
              <w:pStyle w:val="NoSpacing"/>
            </w:pPr>
            <w:r>
              <w:t>Co</w:t>
            </w:r>
            <w:r w:rsidR="00731884">
              <w:t>nfirm</w:t>
            </w:r>
            <w:r w:rsidR="00CC1646">
              <w:t>ed</w:t>
            </w:r>
            <w:r w:rsidR="00731884">
              <w:t xml:space="preserve"> speakers</w:t>
            </w:r>
            <w:r w:rsidR="00BF7CEB">
              <w:t>,</w:t>
            </w:r>
            <w:r w:rsidR="00731884">
              <w:t xml:space="preserve"> their topic</w:t>
            </w:r>
            <w:r w:rsidR="00F948B2">
              <w:t xml:space="preserve"> and timeframe</w:t>
            </w:r>
            <w:r w:rsidR="00FF5F60">
              <w:t>?</w:t>
            </w:r>
          </w:p>
        </w:tc>
      </w:tr>
      <w:tr w:rsidR="00B03065" w14:paraId="0E92B66D" w14:textId="77777777" w:rsidTr="00D21945">
        <w:trPr>
          <w:cnfStyle w:val="000000010000" w:firstRow="0" w:lastRow="0" w:firstColumn="0" w:lastColumn="0" w:oddVBand="0" w:evenVBand="0" w:oddHBand="0" w:evenHBand="1" w:firstRowFirstColumn="0" w:firstRowLastColumn="0" w:lastRowFirstColumn="0" w:lastRowLastColumn="0"/>
        </w:trPr>
        <w:sdt>
          <w:sdtPr>
            <w:id w:val="-1023091073"/>
            <w14:checkbox>
              <w14:checked w14:val="0"/>
              <w14:checkedState w14:val="2612" w14:font="MS Gothic"/>
              <w14:uncheckedState w14:val="2610" w14:font="MS Gothic"/>
            </w14:checkbox>
          </w:sdtPr>
          <w:sdtContent>
            <w:tc>
              <w:tcPr>
                <w:tcW w:w="562" w:type="dxa"/>
              </w:tcPr>
              <w:p w14:paraId="758360AA" w14:textId="13E49A9C" w:rsidR="00B03065" w:rsidRDefault="00B03065" w:rsidP="00535586">
                <w:pPr>
                  <w:pStyle w:val="NoSpacing"/>
                </w:pPr>
                <w:r>
                  <w:rPr>
                    <w:rFonts w:ascii="MS Gothic" w:eastAsia="MS Gothic" w:hAnsi="MS Gothic" w:hint="eastAsia"/>
                  </w:rPr>
                  <w:t>☐</w:t>
                </w:r>
              </w:p>
            </w:tc>
          </w:sdtContent>
        </w:sdt>
        <w:tc>
          <w:tcPr>
            <w:tcW w:w="9178" w:type="dxa"/>
          </w:tcPr>
          <w:p w14:paraId="4C204F65" w14:textId="3E2B5FCD" w:rsidR="00B03065" w:rsidRDefault="00C17E87" w:rsidP="00535586">
            <w:pPr>
              <w:pStyle w:val="NoSpacing"/>
            </w:pPr>
            <w:r>
              <w:t>Asked your speaker to complete the speaker profile and information form</w:t>
            </w:r>
            <w:r w:rsidR="00E213CC">
              <w:t>?</w:t>
            </w:r>
          </w:p>
        </w:tc>
      </w:tr>
      <w:tr w:rsidR="008D0F40" w14:paraId="7E54422D" w14:textId="77777777" w:rsidTr="00D21945">
        <w:sdt>
          <w:sdtPr>
            <w:id w:val="-418723982"/>
            <w14:checkbox>
              <w14:checked w14:val="0"/>
              <w14:checkedState w14:val="2612" w14:font="MS Gothic"/>
              <w14:uncheckedState w14:val="2610" w14:font="MS Gothic"/>
            </w14:checkbox>
          </w:sdtPr>
          <w:sdtContent>
            <w:tc>
              <w:tcPr>
                <w:tcW w:w="562" w:type="dxa"/>
              </w:tcPr>
              <w:p w14:paraId="3A7AE43F" w14:textId="5BF14E45" w:rsidR="008D0F40" w:rsidRDefault="00565A47" w:rsidP="00535586">
                <w:pPr>
                  <w:pStyle w:val="NoSpacing"/>
                </w:pPr>
                <w:r>
                  <w:rPr>
                    <w:rFonts w:ascii="MS Gothic" w:eastAsia="MS Gothic" w:hAnsi="MS Gothic" w:hint="eastAsia"/>
                  </w:rPr>
                  <w:t>☐</w:t>
                </w:r>
              </w:p>
            </w:tc>
          </w:sdtContent>
        </w:sdt>
        <w:tc>
          <w:tcPr>
            <w:tcW w:w="9178" w:type="dxa"/>
          </w:tcPr>
          <w:p w14:paraId="179305DA" w14:textId="223F92AE" w:rsidR="008D0F40" w:rsidRDefault="008D0F40" w:rsidP="00535586">
            <w:pPr>
              <w:pStyle w:val="NoSpacing"/>
            </w:pPr>
            <w:r>
              <w:t xml:space="preserve">Written </w:t>
            </w:r>
            <w:r w:rsidR="0038395C">
              <w:t>and finalised the</w:t>
            </w:r>
            <w:r>
              <w:t xml:space="preserve"> session plan</w:t>
            </w:r>
            <w:r w:rsidR="00FF5F60">
              <w:t>?</w:t>
            </w:r>
          </w:p>
        </w:tc>
      </w:tr>
      <w:tr w:rsidR="008D0F40" w14:paraId="35ED73A4" w14:textId="77777777" w:rsidTr="00D21945">
        <w:trPr>
          <w:cnfStyle w:val="000000010000" w:firstRow="0" w:lastRow="0" w:firstColumn="0" w:lastColumn="0" w:oddVBand="0" w:evenVBand="0" w:oddHBand="0" w:evenHBand="1" w:firstRowFirstColumn="0" w:firstRowLastColumn="0" w:lastRowFirstColumn="0" w:lastRowLastColumn="0"/>
        </w:trPr>
        <w:sdt>
          <w:sdtPr>
            <w:id w:val="73336918"/>
            <w14:checkbox>
              <w14:checked w14:val="0"/>
              <w14:checkedState w14:val="2612" w14:font="MS Gothic"/>
              <w14:uncheckedState w14:val="2610" w14:font="MS Gothic"/>
            </w14:checkbox>
          </w:sdtPr>
          <w:sdtContent>
            <w:tc>
              <w:tcPr>
                <w:tcW w:w="562" w:type="dxa"/>
              </w:tcPr>
              <w:p w14:paraId="3D15086C" w14:textId="139840B7" w:rsidR="008D0F40" w:rsidRDefault="00565A47" w:rsidP="00535586">
                <w:pPr>
                  <w:pStyle w:val="NoSpacing"/>
                </w:pPr>
                <w:r>
                  <w:rPr>
                    <w:rFonts w:ascii="MS Gothic" w:eastAsia="MS Gothic" w:hAnsi="MS Gothic" w:hint="eastAsia"/>
                  </w:rPr>
                  <w:t>☐</w:t>
                </w:r>
              </w:p>
            </w:tc>
          </w:sdtContent>
        </w:sdt>
        <w:tc>
          <w:tcPr>
            <w:tcW w:w="9178" w:type="dxa"/>
          </w:tcPr>
          <w:p w14:paraId="6AF0E0D0" w14:textId="0F93FE62" w:rsidR="008D0F40" w:rsidRDefault="00B03A9A" w:rsidP="00535586">
            <w:pPr>
              <w:pStyle w:val="NoSpacing"/>
            </w:pPr>
            <w:r>
              <w:t>Draft</w:t>
            </w:r>
            <w:r w:rsidR="00E12BE0">
              <w:t>ed</w:t>
            </w:r>
            <w:r>
              <w:t xml:space="preserve"> the programme</w:t>
            </w:r>
            <w:r w:rsidR="005152E1">
              <w:t>?</w:t>
            </w:r>
            <w:r>
              <w:t xml:space="preserve"> </w:t>
            </w:r>
          </w:p>
        </w:tc>
      </w:tr>
      <w:tr w:rsidR="0002615A" w14:paraId="556D8F03" w14:textId="77777777" w:rsidTr="00D21945">
        <w:sdt>
          <w:sdtPr>
            <w:rPr>
              <w:rFonts w:ascii="MS Gothic" w:eastAsia="MS Gothic" w:hAnsi="MS Gothic" w:hint="eastAsia"/>
            </w:rPr>
            <w:id w:val="-168872696"/>
            <w14:checkbox>
              <w14:checked w14:val="0"/>
              <w14:checkedState w14:val="2612" w14:font="MS Gothic"/>
              <w14:uncheckedState w14:val="2610" w14:font="MS Gothic"/>
            </w14:checkbox>
          </w:sdtPr>
          <w:sdtContent>
            <w:tc>
              <w:tcPr>
                <w:tcW w:w="562" w:type="dxa"/>
              </w:tcPr>
              <w:p w14:paraId="4A82B157" w14:textId="5BB986E1" w:rsidR="0002615A" w:rsidRDefault="0002615A" w:rsidP="00535586">
                <w:pPr>
                  <w:pStyle w:val="NoSpacing"/>
                  <w:rPr>
                    <w:rFonts w:ascii="MS Gothic" w:eastAsia="MS Gothic" w:hAnsi="MS Gothic"/>
                  </w:rPr>
                </w:pPr>
                <w:r>
                  <w:rPr>
                    <w:rFonts w:ascii="MS Gothic" w:eastAsia="MS Gothic" w:hAnsi="MS Gothic" w:hint="eastAsia"/>
                  </w:rPr>
                  <w:t>☐</w:t>
                </w:r>
              </w:p>
            </w:tc>
          </w:sdtContent>
        </w:sdt>
        <w:tc>
          <w:tcPr>
            <w:tcW w:w="9178" w:type="dxa"/>
          </w:tcPr>
          <w:p w14:paraId="12DA2296" w14:textId="1EA04306" w:rsidR="0002615A" w:rsidRDefault="0002615A" w:rsidP="00535586">
            <w:pPr>
              <w:pStyle w:val="NoSpacing"/>
            </w:pPr>
            <w:r>
              <w:t>Booked the venue</w:t>
            </w:r>
            <w:r w:rsidR="005152E1">
              <w:t>?</w:t>
            </w:r>
          </w:p>
        </w:tc>
      </w:tr>
      <w:tr w:rsidR="00BF7CEB" w14:paraId="4448655E" w14:textId="77777777" w:rsidTr="00D21945">
        <w:trPr>
          <w:cnfStyle w:val="000000010000" w:firstRow="0" w:lastRow="0" w:firstColumn="0" w:lastColumn="0" w:oddVBand="0" w:evenVBand="0" w:oddHBand="0" w:evenHBand="1" w:firstRowFirstColumn="0" w:firstRowLastColumn="0" w:lastRowFirstColumn="0" w:lastRowLastColumn="0"/>
        </w:trPr>
        <w:sdt>
          <w:sdtPr>
            <w:rPr>
              <w:rFonts w:ascii="MS Gothic" w:eastAsia="MS Gothic" w:hAnsi="MS Gothic" w:hint="eastAsia"/>
            </w:rPr>
            <w:id w:val="1355462852"/>
            <w14:checkbox>
              <w14:checked w14:val="0"/>
              <w14:checkedState w14:val="2612" w14:font="MS Gothic"/>
              <w14:uncheckedState w14:val="2610" w14:font="MS Gothic"/>
            </w14:checkbox>
          </w:sdtPr>
          <w:sdtContent>
            <w:tc>
              <w:tcPr>
                <w:tcW w:w="562" w:type="dxa"/>
              </w:tcPr>
              <w:p w14:paraId="07AFA3B8" w14:textId="46EF22F3" w:rsidR="00BF7CEB" w:rsidRDefault="00BF7CEB" w:rsidP="00535586">
                <w:pPr>
                  <w:pStyle w:val="NoSpacing"/>
                  <w:rPr>
                    <w:rFonts w:ascii="MS Gothic" w:eastAsia="MS Gothic" w:hAnsi="MS Gothic"/>
                  </w:rPr>
                </w:pPr>
                <w:r>
                  <w:rPr>
                    <w:rFonts w:ascii="MS Gothic" w:eastAsia="MS Gothic" w:hAnsi="MS Gothic" w:hint="eastAsia"/>
                  </w:rPr>
                  <w:t>☐</w:t>
                </w:r>
              </w:p>
            </w:tc>
          </w:sdtContent>
        </w:sdt>
        <w:tc>
          <w:tcPr>
            <w:tcW w:w="9178" w:type="dxa"/>
          </w:tcPr>
          <w:p w14:paraId="78287CCB" w14:textId="5F55363E" w:rsidR="00BF7CEB" w:rsidRDefault="003714C2" w:rsidP="00535586">
            <w:pPr>
              <w:pStyle w:val="NoSpacing"/>
            </w:pPr>
            <w:r>
              <w:t>Set up</w:t>
            </w:r>
            <w:r w:rsidR="00BF7CEB">
              <w:t xml:space="preserve"> the meeting on the chosen </w:t>
            </w:r>
            <w:r>
              <w:t>virtual platform (if applicable)?</w:t>
            </w:r>
          </w:p>
        </w:tc>
      </w:tr>
      <w:tr w:rsidR="009D042A" w14:paraId="433F9406" w14:textId="77777777" w:rsidTr="00D21945">
        <w:sdt>
          <w:sdtPr>
            <w:rPr>
              <w:rFonts w:ascii="MS Gothic" w:eastAsia="MS Gothic" w:hAnsi="MS Gothic" w:hint="eastAsia"/>
            </w:rPr>
            <w:id w:val="-152757822"/>
            <w14:checkbox>
              <w14:checked w14:val="0"/>
              <w14:checkedState w14:val="2612" w14:font="MS Gothic"/>
              <w14:uncheckedState w14:val="2610" w14:font="MS Gothic"/>
            </w14:checkbox>
          </w:sdtPr>
          <w:sdtContent>
            <w:tc>
              <w:tcPr>
                <w:tcW w:w="562" w:type="dxa"/>
              </w:tcPr>
              <w:p w14:paraId="32FAE7D7" w14:textId="356724E4" w:rsidR="009D042A" w:rsidRDefault="000F7CCD" w:rsidP="00535586">
                <w:pPr>
                  <w:pStyle w:val="NoSpacing"/>
                  <w:rPr>
                    <w:rFonts w:ascii="MS Gothic" w:eastAsia="MS Gothic" w:hAnsi="MS Gothic"/>
                  </w:rPr>
                </w:pPr>
                <w:r>
                  <w:rPr>
                    <w:rFonts w:ascii="MS Gothic" w:eastAsia="MS Gothic" w:hAnsi="MS Gothic" w:hint="eastAsia"/>
                  </w:rPr>
                  <w:t>☐</w:t>
                </w:r>
              </w:p>
            </w:tc>
          </w:sdtContent>
        </w:sdt>
        <w:tc>
          <w:tcPr>
            <w:tcW w:w="9178" w:type="dxa"/>
          </w:tcPr>
          <w:p w14:paraId="5E9CDFB9" w14:textId="455CD729" w:rsidR="009D042A" w:rsidRDefault="000C5835" w:rsidP="00535586">
            <w:pPr>
              <w:pStyle w:val="NoSpacing"/>
            </w:pPr>
            <w:r>
              <w:t>Considered contingency plans for different scenarios</w:t>
            </w:r>
            <w:r w:rsidR="005152E1">
              <w:t>?</w:t>
            </w:r>
            <w:r>
              <w:t xml:space="preserve"> </w:t>
            </w:r>
          </w:p>
        </w:tc>
      </w:tr>
      <w:tr w:rsidR="00BF4AA7" w14:paraId="19280170" w14:textId="77777777" w:rsidTr="00D21945">
        <w:trPr>
          <w:cnfStyle w:val="000000010000" w:firstRow="0" w:lastRow="0" w:firstColumn="0" w:lastColumn="0" w:oddVBand="0" w:evenVBand="0" w:oddHBand="0" w:evenHBand="1" w:firstRowFirstColumn="0" w:firstRowLastColumn="0" w:lastRowFirstColumn="0" w:lastRowLastColumn="0"/>
        </w:trPr>
        <w:sdt>
          <w:sdtPr>
            <w:rPr>
              <w:rFonts w:ascii="MS Gothic" w:eastAsia="MS Gothic" w:hAnsi="MS Gothic" w:hint="eastAsia"/>
            </w:rPr>
            <w:id w:val="-1107657739"/>
            <w14:checkbox>
              <w14:checked w14:val="0"/>
              <w14:checkedState w14:val="2612" w14:font="MS Gothic"/>
              <w14:uncheckedState w14:val="2610" w14:font="MS Gothic"/>
            </w14:checkbox>
          </w:sdtPr>
          <w:sdtContent>
            <w:tc>
              <w:tcPr>
                <w:tcW w:w="562" w:type="dxa"/>
              </w:tcPr>
              <w:p w14:paraId="06DCCD13" w14:textId="5C41573A" w:rsidR="00BF4AA7" w:rsidRDefault="00BF4AA7" w:rsidP="00535586">
                <w:pPr>
                  <w:pStyle w:val="NoSpacing"/>
                  <w:rPr>
                    <w:rFonts w:ascii="MS Gothic" w:eastAsia="MS Gothic" w:hAnsi="MS Gothic"/>
                  </w:rPr>
                </w:pPr>
                <w:r>
                  <w:rPr>
                    <w:rFonts w:ascii="MS Gothic" w:eastAsia="MS Gothic" w:hAnsi="MS Gothic" w:hint="eastAsia"/>
                  </w:rPr>
                  <w:t>☐</w:t>
                </w:r>
              </w:p>
            </w:tc>
          </w:sdtContent>
        </w:sdt>
        <w:tc>
          <w:tcPr>
            <w:tcW w:w="9178" w:type="dxa"/>
          </w:tcPr>
          <w:p w14:paraId="5FB40B72" w14:textId="25F0C3B3" w:rsidR="00BF4AA7" w:rsidRDefault="00BF4AA7" w:rsidP="00535586">
            <w:pPr>
              <w:pStyle w:val="NoSpacing"/>
            </w:pPr>
            <w:r>
              <w:t>Planned how your delegates will give feedback on the event?</w:t>
            </w:r>
          </w:p>
        </w:tc>
      </w:tr>
      <w:tr w:rsidR="00512FB3" w14:paraId="15402CCB" w14:textId="77777777" w:rsidTr="00D21945">
        <w:sdt>
          <w:sdtPr>
            <w:rPr>
              <w:rFonts w:ascii="MS Gothic" w:eastAsia="MS Gothic" w:hAnsi="MS Gothic" w:hint="eastAsia"/>
            </w:rPr>
            <w:id w:val="-1940525766"/>
            <w14:checkbox>
              <w14:checked w14:val="0"/>
              <w14:checkedState w14:val="2612" w14:font="MS Gothic"/>
              <w14:uncheckedState w14:val="2610" w14:font="MS Gothic"/>
            </w14:checkbox>
          </w:sdtPr>
          <w:sdtContent>
            <w:tc>
              <w:tcPr>
                <w:tcW w:w="562" w:type="dxa"/>
              </w:tcPr>
              <w:p w14:paraId="011C016E" w14:textId="1DB336F6" w:rsidR="00512FB3" w:rsidRDefault="00512FB3" w:rsidP="00535586">
                <w:pPr>
                  <w:pStyle w:val="NoSpacing"/>
                  <w:rPr>
                    <w:rFonts w:ascii="MS Gothic" w:eastAsia="MS Gothic" w:hAnsi="MS Gothic"/>
                  </w:rPr>
                </w:pPr>
                <w:r>
                  <w:rPr>
                    <w:rFonts w:ascii="MS Gothic" w:eastAsia="MS Gothic" w:hAnsi="MS Gothic" w:hint="eastAsia"/>
                  </w:rPr>
                  <w:t>☐</w:t>
                </w:r>
              </w:p>
            </w:tc>
          </w:sdtContent>
        </w:sdt>
        <w:tc>
          <w:tcPr>
            <w:tcW w:w="9178" w:type="dxa"/>
          </w:tcPr>
          <w:p w14:paraId="2A6F91FC" w14:textId="2ABC51E6" w:rsidR="00512FB3" w:rsidRDefault="00512FB3" w:rsidP="00535586">
            <w:pPr>
              <w:pStyle w:val="NoSpacing"/>
            </w:pPr>
            <w:r>
              <w:t xml:space="preserve">Made sure the event is </w:t>
            </w:r>
            <w:r w:rsidR="00860F40">
              <w:t>inclusive?</w:t>
            </w:r>
          </w:p>
        </w:tc>
      </w:tr>
    </w:tbl>
    <w:p w14:paraId="61415AC8" w14:textId="77777777" w:rsidR="00535586" w:rsidRDefault="00535586" w:rsidP="00535586">
      <w:pPr>
        <w:pStyle w:val="NoSpacing"/>
      </w:pPr>
    </w:p>
    <w:p w14:paraId="23448A57" w14:textId="77777777" w:rsidR="00535586" w:rsidRDefault="00535586" w:rsidP="00535586">
      <w:pPr>
        <w:pStyle w:val="Heading1RCOT"/>
      </w:pPr>
      <w:r>
        <w:t>Time for reflection</w:t>
      </w:r>
    </w:p>
    <w:p w14:paraId="177C03B9" w14:textId="77777777" w:rsidR="00535586" w:rsidRDefault="00535586" w:rsidP="00535586">
      <w:pPr>
        <w:pStyle w:val="NoSpacing"/>
      </w:pPr>
    </w:p>
    <w:tbl>
      <w:tblPr>
        <w:tblStyle w:val="RCOT-TableDarkHeader-220928"/>
        <w:tblW w:w="0" w:type="auto"/>
        <w:tblLook w:val="04A0" w:firstRow="1" w:lastRow="0" w:firstColumn="1" w:lastColumn="0" w:noHBand="0" w:noVBand="1"/>
      </w:tblPr>
      <w:tblGrid>
        <w:gridCol w:w="9740"/>
      </w:tblGrid>
      <w:tr w:rsidR="00535586" w14:paraId="37F479E6" w14:textId="77777777">
        <w:trPr>
          <w:cnfStyle w:val="100000000000" w:firstRow="1" w:lastRow="0" w:firstColumn="0" w:lastColumn="0" w:oddVBand="0" w:evenVBand="0" w:oddHBand="0" w:evenHBand="0" w:firstRowFirstColumn="0" w:firstRowLastColumn="0" w:lastRowFirstColumn="0" w:lastRowLastColumn="0"/>
        </w:trPr>
        <w:tc>
          <w:tcPr>
            <w:tcW w:w="9740" w:type="dxa"/>
          </w:tcPr>
          <w:p w14:paraId="0BA79B10" w14:textId="235D6887" w:rsidR="00706B6D" w:rsidRPr="00706B6D" w:rsidRDefault="00535586">
            <w:pPr>
              <w:pStyle w:val="NoSpacing"/>
              <w:rPr>
                <w:b w:val="0"/>
              </w:rPr>
            </w:pPr>
            <w:r>
              <w:t xml:space="preserve">Use this space to record your reflections on the </w:t>
            </w:r>
            <w:r w:rsidR="000500E6">
              <w:t xml:space="preserve">this next </w:t>
            </w:r>
            <w:r>
              <w:t>step of planning your event</w:t>
            </w:r>
            <w:r w:rsidR="00706B6D">
              <w:t>. F</w:t>
            </w:r>
            <w:r w:rsidR="00D86E4A">
              <w:t>or example,</w:t>
            </w:r>
            <w:r>
              <w:t xml:space="preserve"> </w:t>
            </w:r>
            <w:r w:rsidR="00706B6D">
              <w:t>are there any resources that would help you plan your next event?</w:t>
            </w:r>
            <w:r>
              <w:t xml:space="preserve"> </w:t>
            </w:r>
          </w:p>
        </w:tc>
      </w:tr>
      <w:tr w:rsidR="00535586" w14:paraId="31924548" w14:textId="77777777" w:rsidTr="0A5161F3">
        <w:trPr>
          <w:trHeight w:val="3363"/>
        </w:trPr>
        <w:tc>
          <w:tcPr>
            <w:tcW w:w="9740" w:type="dxa"/>
          </w:tcPr>
          <w:p w14:paraId="38F5322A" w14:textId="77777777" w:rsidR="00535586" w:rsidRDefault="00535586">
            <w:pPr>
              <w:pStyle w:val="NoSpacing"/>
            </w:pPr>
          </w:p>
        </w:tc>
      </w:tr>
    </w:tbl>
    <w:p w14:paraId="3E203AD6" w14:textId="44C49256" w:rsidR="00740E8F" w:rsidRDefault="00740E8F" w:rsidP="00CD7B99">
      <w:pPr>
        <w:pStyle w:val="NoSpacing"/>
      </w:pPr>
    </w:p>
    <w:p w14:paraId="0D5A3365" w14:textId="77777777" w:rsidR="00AF500A" w:rsidRDefault="00AF500A" w:rsidP="00CD7B99">
      <w:pPr>
        <w:pStyle w:val="NoSpacing"/>
      </w:pPr>
    </w:p>
    <w:p w14:paraId="374D4235" w14:textId="77777777" w:rsidR="00AF500A" w:rsidRPr="000C3AC2" w:rsidRDefault="00AF500A" w:rsidP="00CD7B99">
      <w:pPr>
        <w:pStyle w:val="NoSpacing"/>
      </w:pPr>
    </w:p>
    <w:sectPr w:rsidR="00AF500A" w:rsidRPr="000C3AC2" w:rsidSect="00A077C7">
      <w:headerReference w:type="default" r:id="rId18"/>
      <w:footerReference w:type="default" r:id="rId19"/>
      <w:headerReference w:type="first" r:id="rId20"/>
      <w:type w:val="continuous"/>
      <w:pgSz w:w="11910" w:h="16840"/>
      <w:pgMar w:top="1440" w:right="1080" w:bottom="1440" w:left="1080" w:header="0" w:footer="572"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13E5D" w14:textId="77777777" w:rsidR="00070D55" w:rsidRDefault="00070D55" w:rsidP="00896FCA">
      <w:r>
        <w:separator/>
      </w:r>
    </w:p>
  </w:endnote>
  <w:endnote w:type="continuationSeparator" w:id="0">
    <w:p w14:paraId="20BE8E7D" w14:textId="77777777" w:rsidR="00070D55" w:rsidRDefault="00070D55" w:rsidP="00896FCA">
      <w:r>
        <w:continuationSeparator/>
      </w:r>
    </w:p>
  </w:endnote>
  <w:endnote w:type="continuationNotice" w:id="1">
    <w:p w14:paraId="77FC57A4" w14:textId="77777777" w:rsidR="00070D55" w:rsidRDefault="00070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684975"/>
      <w:docPartObj>
        <w:docPartGallery w:val="Page Numbers (Bottom of Page)"/>
        <w:docPartUnique/>
      </w:docPartObj>
    </w:sdtPr>
    <w:sdtEndPr>
      <w:rPr>
        <w:noProof/>
      </w:rPr>
    </w:sdtEndPr>
    <w:sdtContent>
      <w:p w14:paraId="51E15196" w14:textId="51E1137B" w:rsidR="006A7CE8" w:rsidRDefault="006A7C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349E5" w14:textId="77777777" w:rsidR="00070D55" w:rsidRDefault="00070D55" w:rsidP="00896FCA">
      <w:r>
        <w:separator/>
      </w:r>
    </w:p>
  </w:footnote>
  <w:footnote w:type="continuationSeparator" w:id="0">
    <w:p w14:paraId="752AF16A" w14:textId="77777777" w:rsidR="00070D55" w:rsidRDefault="00070D55" w:rsidP="00896FCA">
      <w:r>
        <w:continuationSeparator/>
      </w:r>
    </w:p>
  </w:footnote>
  <w:footnote w:type="continuationNotice" w:id="1">
    <w:p w14:paraId="3F85EE7C" w14:textId="77777777" w:rsidR="00070D55" w:rsidRDefault="00070D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113" w:type="pct"/>
      <w:tblInd w:w="-1134" w:type="dxa"/>
      <w:tblCellMar>
        <w:left w:w="0" w:type="dxa"/>
        <w:right w:w="0" w:type="dxa"/>
      </w:tblCellMar>
      <w:tblLook w:val="04A0" w:firstRow="1" w:lastRow="0" w:firstColumn="1" w:lastColumn="0" w:noHBand="0" w:noVBand="1"/>
    </w:tblPr>
    <w:tblGrid>
      <w:gridCol w:w="5669"/>
      <w:gridCol w:w="6251"/>
    </w:tblGrid>
    <w:tr w:rsidR="00231EFC" w:rsidRPr="008437D5" w14:paraId="586E4AAD" w14:textId="77777777" w:rsidTr="00231EFC">
      <w:trPr>
        <w:trHeight w:val="1398"/>
      </w:trPr>
      <w:tc>
        <w:tcPr>
          <w:tcW w:w="2378" w:type="pct"/>
        </w:tcPr>
        <w:p w14:paraId="3CF558EF" w14:textId="60A60943" w:rsidR="00231EFC" w:rsidRPr="008437D5" w:rsidRDefault="00231EFC" w:rsidP="00231EFC">
          <w:pPr>
            <w:ind w:firstLine="142"/>
          </w:pPr>
          <w:r w:rsidRPr="00231EFC">
            <w:rPr>
              <w:noProof/>
            </w:rPr>
            <w:drawing>
              <wp:anchor distT="0" distB="0" distL="114300" distR="114300" simplePos="0" relativeHeight="251658240" behindDoc="1" locked="0" layoutInCell="1" allowOverlap="1" wp14:anchorId="5CBE3BD6" wp14:editId="2CC4BB1D">
                <wp:simplePos x="0" y="0"/>
                <wp:positionH relativeFrom="column">
                  <wp:posOffset>50898</wp:posOffset>
                </wp:positionH>
                <wp:positionV relativeFrom="paragraph">
                  <wp:posOffset>3810</wp:posOffset>
                </wp:positionV>
                <wp:extent cx="7560000" cy="1130511"/>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COT Continuation 2022 header-01.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130511"/>
                        </a:xfrm>
                        <a:prstGeom prst="rect">
                          <a:avLst/>
                        </a:prstGeom>
                      </pic:spPr>
                    </pic:pic>
                  </a:graphicData>
                </a:graphic>
                <wp14:sizeRelH relativeFrom="page">
                  <wp14:pctWidth>0</wp14:pctWidth>
                </wp14:sizeRelH>
                <wp14:sizeRelV relativeFrom="page">
                  <wp14:pctHeight>0</wp14:pctHeight>
                </wp14:sizeRelV>
              </wp:anchor>
            </w:drawing>
          </w:r>
        </w:p>
      </w:tc>
      <w:tc>
        <w:tcPr>
          <w:tcW w:w="2622" w:type="pct"/>
        </w:tcPr>
        <w:p w14:paraId="2B618D16" w14:textId="2788313E" w:rsidR="00231EFC" w:rsidRPr="008437D5" w:rsidRDefault="00231EFC" w:rsidP="00231EFC"/>
      </w:tc>
    </w:tr>
  </w:tbl>
  <w:p w14:paraId="1A33A5D8" w14:textId="77777777" w:rsidR="00231EFC" w:rsidRPr="008437D5" w:rsidRDefault="00231EFC" w:rsidP="00231EFC">
    <w:pPr>
      <w:ind w:firstLine="142"/>
    </w:pPr>
  </w:p>
  <w:p w14:paraId="55882EA7" w14:textId="727D212A" w:rsidR="00896FCA" w:rsidRPr="00231EFC" w:rsidRDefault="00896FCA" w:rsidP="00231E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113" w:type="pct"/>
      <w:tblInd w:w="-1134" w:type="dxa"/>
      <w:tblLayout w:type="fixed"/>
      <w:tblCellMar>
        <w:left w:w="0" w:type="dxa"/>
        <w:right w:w="0" w:type="dxa"/>
      </w:tblCellMar>
      <w:tblLook w:val="04A0" w:firstRow="1" w:lastRow="0" w:firstColumn="1" w:lastColumn="0" w:noHBand="0" w:noVBand="1"/>
    </w:tblPr>
    <w:tblGrid>
      <w:gridCol w:w="5669"/>
      <w:gridCol w:w="6251"/>
    </w:tblGrid>
    <w:tr w:rsidR="008437D5" w:rsidRPr="008437D5" w14:paraId="1133F53B" w14:textId="77777777" w:rsidTr="009802F0">
      <w:trPr>
        <w:trHeight w:val="2656"/>
      </w:trPr>
      <w:tc>
        <w:tcPr>
          <w:tcW w:w="2378" w:type="pct"/>
        </w:tcPr>
        <w:p w14:paraId="73443A2F" w14:textId="201E3B16" w:rsidR="00C746A1" w:rsidRPr="008437D5" w:rsidRDefault="00C746A1" w:rsidP="00231EFC">
          <w:pPr>
            <w:ind w:firstLine="142"/>
          </w:pPr>
          <w:r w:rsidRPr="008437D5">
            <w:rPr>
              <w:noProof/>
            </w:rPr>
            <w:drawing>
              <wp:inline distT="0" distB="0" distL="0" distR="0" wp14:anchorId="42CD7536" wp14:editId="28A9FDF4">
                <wp:extent cx="3420000" cy="154685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420000" cy="1546854"/>
                        </a:xfrm>
                        <a:prstGeom prst="rect">
                          <a:avLst/>
                        </a:prstGeom>
                      </pic:spPr>
                    </pic:pic>
                  </a:graphicData>
                </a:graphic>
              </wp:inline>
            </w:drawing>
          </w:r>
        </w:p>
      </w:tc>
      <w:tc>
        <w:tcPr>
          <w:tcW w:w="2622" w:type="pct"/>
        </w:tcPr>
        <w:p w14:paraId="1B7922AD" w14:textId="2EED995D" w:rsidR="00C746A1" w:rsidRPr="008437D5" w:rsidRDefault="00C746A1" w:rsidP="008437D5"/>
      </w:tc>
    </w:tr>
  </w:tbl>
  <w:p w14:paraId="6BA9EA63" w14:textId="5A55FB2B" w:rsidR="004967C1" w:rsidRPr="009802F0" w:rsidRDefault="004967C1" w:rsidP="009802F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3430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F850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E68B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DE0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DE3D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668A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38E3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CCA4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5A47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C8E2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C91A0"/>
    <w:multiLevelType w:val="hybridMultilevel"/>
    <w:tmpl w:val="8B9C5184"/>
    <w:lvl w:ilvl="0" w:tplc="C62635FC">
      <w:numFmt w:val="bullet"/>
      <w:lvlText w:val=""/>
      <w:lvlJc w:val="left"/>
      <w:pPr>
        <w:ind w:left="720" w:hanging="360"/>
      </w:pPr>
      <w:rPr>
        <w:rFonts w:ascii="Symbol" w:hAnsi="Symbol" w:hint="default"/>
      </w:rPr>
    </w:lvl>
    <w:lvl w:ilvl="1" w:tplc="7B8E786E">
      <w:start w:val="1"/>
      <w:numFmt w:val="bullet"/>
      <w:lvlText w:val="o"/>
      <w:lvlJc w:val="left"/>
      <w:pPr>
        <w:ind w:left="1440" w:hanging="360"/>
      </w:pPr>
      <w:rPr>
        <w:rFonts w:ascii="Courier New" w:hAnsi="Courier New" w:hint="default"/>
      </w:rPr>
    </w:lvl>
    <w:lvl w:ilvl="2" w:tplc="7750B6AE">
      <w:start w:val="1"/>
      <w:numFmt w:val="bullet"/>
      <w:lvlText w:val=""/>
      <w:lvlJc w:val="left"/>
      <w:pPr>
        <w:ind w:left="2160" w:hanging="360"/>
      </w:pPr>
      <w:rPr>
        <w:rFonts w:ascii="Wingdings" w:hAnsi="Wingdings" w:hint="default"/>
      </w:rPr>
    </w:lvl>
    <w:lvl w:ilvl="3" w:tplc="B54EE468">
      <w:start w:val="1"/>
      <w:numFmt w:val="bullet"/>
      <w:lvlText w:val=""/>
      <w:lvlJc w:val="left"/>
      <w:pPr>
        <w:ind w:left="2880" w:hanging="360"/>
      </w:pPr>
      <w:rPr>
        <w:rFonts w:ascii="Symbol" w:hAnsi="Symbol" w:hint="default"/>
      </w:rPr>
    </w:lvl>
    <w:lvl w:ilvl="4" w:tplc="09C088DE">
      <w:start w:val="1"/>
      <w:numFmt w:val="bullet"/>
      <w:lvlText w:val="o"/>
      <w:lvlJc w:val="left"/>
      <w:pPr>
        <w:ind w:left="3600" w:hanging="360"/>
      </w:pPr>
      <w:rPr>
        <w:rFonts w:ascii="Courier New" w:hAnsi="Courier New" w:hint="default"/>
      </w:rPr>
    </w:lvl>
    <w:lvl w:ilvl="5" w:tplc="582AB2A4">
      <w:start w:val="1"/>
      <w:numFmt w:val="bullet"/>
      <w:lvlText w:val=""/>
      <w:lvlJc w:val="left"/>
      <w:pPr>
        <w:ind w:left="4320" w:hanging="360"/>
      </w:pPr>
      <w:rPr>
        <w:rFonts w:ascii="Wingdings" w:hAnsi="Wingdings" w:hint="default"/>
      </w:rPr>
    </w:lvl>
    <w:lvl w:ilvl="6" w:tplc="BDC0272E">
      <w:start w:val="1"/>
      <w:numFmt w:val="bullet"/>
      <w:lvlText w:val=""/>
      <w:lvlJc w:val="left"/>
      <w:pPr>
        <w:ind w:left="5040" w:hanging="360"/>
      </w:pPr>
      <w:rPr>
        <w:rFonts w:ascii="Symbol" w:hAnsi="Symbol" w:hint="default"/>
      </w:rPr>
    </w:lvl>
    <w:lvl w:ilvl="7" w:tplc="8A6CFB98">
      <w:start w:val="1"/>
      <w:numFmt w:val="bullet"/>
      <w:lvlText w:val="o"/>
      <w:lvlJc w:val="left"/>
      <w:pPr>
        <w:ind w:left="5760" w:hanging="360"/>
      </w:pPr>
      <w:rPr>
        <w:rFonts w:ascii="Courier New" w:hAnsi="Courier New" w:hint="default"/>
      </w:rPr>
    </w:lvl>
    <w:lvl w:ilvl="8" w:tplc="9A261B90">
      <w:start w:val="1"/>
      <w:numFmt w:val="bullet"/>
      <w:lvlText w:val=""/>
      <w:lvlJc w:val="left"/>
      <w:pPr>
        <w:ind w:left="6480" w:hanging="360"/>
      </w:pPr>
      <w:rPr>
        <w:rFonts w:ascii="Wingdings" w:hAnsi="Wingdings" w:hint="default"/>
      </w:rPr>
    </w:lvl>
  </w:abstractNum>
  <w:abstractNum w:abstractNumId="11" w15:restartNumberingAfterBreak="0">
    <w:nsid w:val="038A65B3"/>
    <w:multiLevelType w:val="multilevel"/>
    <w:tmpl w:val="149878F8"/>
    <w:styleLink w:val="CurrentList3"/>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ABD2AAB"/>
    <w:multiLevelType w:val="hybridMultilevel"/>
    <w:tmpl w:val="38ECFDF8"/>
    <w:lvl w:ilvl="0" w:tplc="FFFFFFFF">
      <w:start w:val="1"/>
      <w:numFmt w:val="bullet"/>
      <w:lvlText w:val=""/>
      <w:lvlJc w:val="left"/>
      <w:pPr>
        <w:ind w:left="170" w:hanging="170"/>
      </w:pPr>
      <w:rPr>
        <w:rFonts w:ascii="Wingdings" w:hAnsi="Wingdings" w:hint="default"/>
      </w:rPr>
    </w:lvl>
    <w:lvl w:ilvl="1" w:tplc="FFFFFFFF">
      <w:start w:val="1"/>
      <w:numFmt w:val="bullet"/>
      <w:lvlText w:val=""/>
      <w:lvlJc w:val="left"/>
      <w:pPr>
        <w:ind w:left="720" w:hanging="360"/>
      </w:pPr>
      <w:rPr>
        <w:rFonts w:ascii="Symbol" w:hAnsi="Symbol" w:hint="default"/>
      </w:rPr>
    </w:lvl>
    <w:lvl w:ilvl="2" w:tplc="D6925B40">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ABD36BF"/>
    <w:multiLevelType w:val="hybridMultilevel"/>
    <w:tmpl w:val="1AA6D422"/>
    <w:lvl w:ilvl="0" w:tplc="FFFFFFFF">
      <w:start w:val="1"/>
      <w:numFmt w:val="bullet"/>
      <w:lvlText w:val=""/>
      <w:lvlJc w:val="left"/>
      <w:pPr>
        <w:ind w:left="720" w:hanging="360"/>
      </w:pPr>
      <w:rPr>
        <w:rFonts w:ascii="Symbol" w:hAnsi="Symbol" w:hint="default"/>
      </w:rPr>
    </w:lvl>
    <w:lvl w:ilvl="1" w:tplc="D6925B40">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0D7E5E3E"/>
    <w:multiLevelType w:val="hybridMultilevel"/>
    <w:tmpl w:val="633ED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A865E0"/>
    <w:multiLevelType w:val="hybridMultilevel"/>
    <w:tmpl w:val="F60AA40A"/>
    <w:lvl w:ilvl="0" w:tplc="ADDA23DE">
      <w:numFmt w:val="bullet"/>
      <w:lvlText w:val=""/>
      <w:lvlJc w:val="left"/>
      <w:pPr>
        <w:ind w:left="720" w:hanging="360"/>
      </w:pPr>
      <w:rPr>
        <w:rFonts w:ascii="Symbol" w:hAnsi="Symbol" w:hint="default"/>
      </w:rPr>
    </w:lvl>
    <w:lvl w:ilvl="1" w:tplc="606450DE">
      <w:start w:val="1"/>
      <w:numFmt w:val="bullet"/>
      <w:lvlText w:val="o"/>
      <w:lvlJc w:val="left"/>
      <w:pPr>
        <w:ind w:left="1440" w:hanging="360"/>
      </w:pPr>
      <w:rPr>
        <w:rFonts w:ascii="Courier New" w:hAnsi="Courier New" w:hint="default"/>
      </w:rPr>
    </w:lvl>
    <w:lvl w:ilvl="2" w:tplc="C5864FB4">
      <w:start w:val="1"/>
      <w:numFmt w:val="bullet"/>
      <w:lvlText w:val=""/>
      <w:lvlJc w:val="left"/>
      <w:pPr>
        <w:ind w:left="2160" w:hanging="360"/>
      </w:pPr>
      <w:rPr>
        <w:rFonts w:ascii="Wingdings" w:hAnsi="Wingdings" w:hint="default"/>
      </w:rPr>
    </w:lvl>
    <w:lvl w:ilvl="3" w:tplc="231C695C">
      <w:start w:val="1"/>
      <w:numFmt w:val="bullet"/>
      <w:lvlText w:val=""/>
      <w:lvlJc w:val="left"/>
      <w:pPr>
        <w:ind w:left="2880" w:hanging="360"/>
      </w:pPr>
      <w:rPr>
        <w:rFonts w:ascii="Symbol" w:hAnsi="Symbol" w:hint="default"/>
      </w:rPr>
    </w:lvl>
    <w:lvl w:ilvl="4" w:tplc="4A089A0E">
      <w:start w:val="1"/>
      <w:numFmt w:val="bullet"/>
      <w:lvlText w:val="o"/>
      <w:lvlJc w:val="left"/>
      <w:pPr>
        <w:ind w:left="3600" w:hanging="360"/>
      </w:pPr>
      <w:rPr>
        <w:rFonts w:ascii="Courier New" w:hAnsi="Courier New" w:hint="default"/>
      </w:rPr>
    </w:lvl>
    <w:lvl w:ilvl="5" w:tplc="A74CA9FC">
      <w:start w:val="1"/>
      <w:numFmt w:val="bullet"/>
      <w:lvlText w:val=""/>
      <w:lvlJc w:val="left"/>
      <w:pPr>
        <w:ind w:left="4320" w:hanging="360"/>
      </w:pPr>
      <w:rPr>
        <w:rFonts w:ascii="Wingdings" w:hAnsi="Wingdings" w:hint="default"/>
      </w:rPr>
    </w:lvl>
    <w:lvl w:ilvl="6" w:tplc="C45A6346">
      <w:start w:val="1"/>
      <w:numFmt w:val="bullet"/>
      <w:lvlText w:val=""/>
      <w:lvlJc w:val="left"/>
      <w:pPr>
        <w:ind w:left="5040" w:hanging="360"/>
      </w:pPr>
      <w:rPr>
        <w:rFonts w:ascii="Symbol" w:hAnsi="Symbol" w:hint="default"/>
      </w:rPr>
    </w:lvl>
    <w:lvl w:ilvl="7" w:tplc="0EB20834">
      <w:start w:val="1"/>
      <w:numFmt w:val="bullet"/>
      <w:lvlText w:val="o"/>
      <w:lvlJc w:val="left"/>
      <w:pPr>
        <w:ind w:left="5760" w:hanging="360"/>
      </w:pPr>
      <w:rPr>
        <w:rFonts w:ascii="Courier New" w:hAnsi="Courier New" w:hint="default"/>
      </w:rPr>
    </w:lvl>
    <w:lvl w:ilvl="8" w:tplc="119E5DC4">
      <w:start w:val="1"/>
      <w:numFmt w:val="bullet"/>
      <w:lvlText w:val=""/>
      <w:lvlJc w:val="left"/>
      <w:pPr>
        <w:ind w:left="6480" w:hanging="360"/>
      </w:pPr>
      <w:rPr>
        <w:rFonts w:ascii="Wingdings" w:hAnsi="Wingdings" w:hint="default"/>
      </w:rPr>
    </w:lvl>
  </w:abstractNum>
  <w:abstractNum w:abstractNumId="16" w15:restartNumberingAfterBreak="0">
    <w:nsid w:val="17B63B2C"/>
    <w:multiLevelType w:val="hybridMultilevel"/>
    <w:tmpl w:val="CC740B1E"/>
    <w:lvl w:ilvl="0" w:tplc="D2489FB0">
      <w:numFmt w:val="bullet"/>
      <w:lvlText w:val=""/>
      <w:lvlJc w:val="left"/>
      <w:pPr>
        <w:ind w:left="720" w:hanging="360"/>
      </w:pPr>
      <w:rPr>
        <w:rFonts w:ascii="Symbol" w:hAnsi="Symbol" w:hint="default"/>
      </w:rPr>
    </w:lvl>
    <w:lvl w:ilvl="1" w:tplc="D46822A6">
      <w:start w:val="1"/>
      <w:numFmt w:val="bullet"/>
      <w:lvlText w:val="o"/>
      <w:lvlJc w:val="left"/>
      <w:pPr>
        <w:ind w:left="1440" w:hanging="360"/>
      </w:pPr>
      <w:rPr>
        <w:rFonts w:ascii="Courier New" w:hAnsi="Courier New" w:hint="default"/>
      </w:rPr>
    </w:lvl>
    <w:lvl w:ilvl="2" w:tplc="7E840558">
      <w:start w:val="1"/>
      <w:numFmt w:val="bullet"/>
      <w:lvlText w:val=""/>
      <w:lvlJc w:val="left"/>
      <w:pPr>
        <w:ind w:left="2160" w:hanging="360"/>
      </w:pPr>
      <w:rPr>
        <w:rFonts w:ascii="Wingdings" w:hAnsi="Wingdings" w:hint="default"/>
      </w:rPr>
    </w:lvl>
    <w:lvl w:ilvl="3" w:tplc="5394A414">
      <w:start w:val="1"/>
      <w:numFmt w:val="bullet"/>
      <w:lvlText w:val=""/>
      <w:lvlJc w:val="left"/>
      <w:pPr>
        <w:ind w:left="2880" w:hanging="360"/>
      </w:pPr>
      <w:rPr>
        <w:rFonts w:ascii="Symbol" w:hAnsi="Symbol" w:hint="default"/>
      </w:rPr>
    </w:lvl>
    <w:lvl w:ilvl="4" w:tplc="1724161E">
      <w:start w:val="1"/>
      <w:numFmt w:val="bullet"/>
      <w:lvlText w:val="o"/>
      <w:lvlJc w:val="left"/>
      <w:pPr>
        <w:ind w:left="3600" w:hanging="360"/>
      </w:pPr>
      <w:rPr>
        <w:rFonts w:ascii="Courier New" w:hAnsi="Courier New" w:hint="default"/>
      </w:rPr>
    </w:lvl>
    <w:lvl w:ilvl="5" w:tplc="BB822106">
      <w:start w:val="1"/>
      <w:numFmt w:val="bullet"/>
      <w:lvlText w:val=""/>
      <w:lvlJc w:val="left"/>
      <w:pPr>
        <w:ind w:left="4320" w:hanging="360"/>
      </w:pPr>
      <w:rPr>
        <w:rFonts w:ascii="Wingdings" w:hAnsi="Wingdings" w:hint="default"/>
      </w:rPr>
    </w:lvl>
    <w:lvl w:ilvl="6" w:tplc="34D06FAC">
      <w:start w:val="1"/>
      <w:numFmt w:val="bullet"/>
      <w:lvlText w:val=""/>
      <w:lvlJc w:val="left"/>
      <w:pPr>
        <w:ind w:left="5040" w:hanging="360"/>
      </w:pPr>
      <w:rPr>
        <w:rFonts w:ascii="Symbol" w:hAnsi="Symbol" w:hint="default"/>
      </w:rPr>
    </w:lvl>
    <w:lvl w:ilvl="7" w:tplc="B044C124">
      <w:start w:val="1"/>
      <w:numFmt w:val="bullet"/>
      <w:lvlText w:val="o"/>
      <w:lvlJc w:val="left"/>
      <w:pPr>
        <w:ind w:left="5760" w:hanging="360"/>
      </w:pPr>
      <w:rPr>
        <w:rFonts w:ascii="Courier New" w:hAnsi="Courier New" w:hint="default"/>
      </w:rPr>
    </w:lvl>
    <w:lvl w:ilvl="8" w:tplc="F3EAE42A">
      <w:start w:val="1"/>
      <w:numFmt w:val="bullet"/>
      <w:lvlText w:val=""/>
      <w:lvlJc w:val="left"/>
      <w:pPr>
        <w:ind w:left="6480" w:hanging="360"/>
      </w:pPr>
      <w:rPr>
        <w:rFonts w:ascii="Wingdings" w:hAnsi="Wingdings" w:hint="default"/>
      </w:rPr>
    </w:lvl>
  </w:abstractNum>
  <w:abstractNum w:abstractNumId="17" w15:restartNumberingAfterBreak="0">
    <w:nsid w:val="1D550BC7"/>
    <w:multiLevelType w:val="hybridMultilevel"/>
    <w:tmpl w:val="DFF693A2"/>
    <w:lvl w:ilvl="0" w:tplc="FFFFFFFF">
      <w:start w:val="1"/>
      <w:numFmt w:val="bullet"/>
      <w:lvlText w:val=""/>
      <w:lvlJc w:val="left"/>
      <w:pPr>
        <w:ind w:left="170" w:hanging="170"/>
      </w:pPr>
      <w:rPr>
        <w:rFonts w:ascii="Wingdings" w:hAnsi="Wingdings" w:hint="default"/>
      </w:rPr>
    </w:lvl>
    <w:lvl w:ilvl="1" w:tplc="D6925B40">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F7514BA"/>
    <w:multiLevelType w:val="hybridMultilevel"/>
    <w:tmpl w:val="ADEE2C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C951E3"/>
    <w:multiLevelType w:val="multilevel"/>
    <w:tmpl w:val="DE2E1C0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4821A05"/>
    <w:multiLevelType w:val="hybridMultilevel"/>
    <w:tmpl w:val="CBA4F50A"/>
    <w:lvl w:ilvl="0" w:tplc="2742770E">
      <w:numFmt w:val="bullet"/>
      <w:lvlText w:val=""/>
      <w:lvlJc w:val="left"/>
      <w:pPr>
        <w:ind w:left="720" w:hanging="360"/>
      </w:pPr>
      <w:rPr>
        <w:rFonts w:ascii="Symbol" w:hAnsi="Symbol" w:hint="default"/>
      </w:rPr>
    </w:lvl>
    <w:lvl w:ilvl="1" w:tplc="E86AB13E">
      <w:start w:val="1"/>
      <w:numFmt w:val="bullet"/>
      <w:lvlText w:val="o"/>
      <w:lvlJc w:val="left"/>
      <w:pPr>
        <w:ind w:left="1440" w:hanging="360"/>
      </w:pPr>
      <w:rPr>
        <w:rFonts w:ascii="Courier New" w:hAnsi="Courier New" w:hint="default"/>
      </w:rPr>
    </w:lvl>
    <w:lvl w:ilvl="2" w:tplc="1614589E">
      <w:start w:val="1"/>
      <w:numFmt w:val="bullet"/>
      <w:lvlText w:val=""/>
      <w:lvlJc w:val="left"/>
      <w:pPr>
        <w:ind w:left="2160" w:hanging="360"/>
      </w:pPr>
      <w:rPr>
        <w:rFonts w:ascii="Wingdings" w:hAnsi="Wingdings" w:hint="default"/>
      </w:rPr>
    </w:lvl>
    <w:lvl w:ilvl="3" w:tplc="201C13B0">
      <w:start w:val="1"/>
      <w:numFmt w:val="bullet"/>
      <w:lvlText w:val=""/>
      <w:lvlJc w:val="left"/>
      <w:pPr>
        <w:ind w:left="2880" w:hanging="360"/>
      </w:pPr>
      <w:rPr>
        <w:rFonts w:ascii="Symbol" w:hAnsi="Symbol" w:hint="default"/>
      </w:rPr>
    </w:lvl>
    <w:lvl w:ilvl="4" w:tplc="9CE23A5A">
      <w:start w:val="1"/>
      <w:numFmt w:val="bullet"/>
      <w:lvlText w:val="o"/>
      <w:lvlJc w:val="left"/>
      <w:pPr>
        <w:ind w:left="3600" w:hanging="360"/>
      </w:pPr>
      <w:rPr>
        <w:rFonts w:ascii="Courier New" w:hAnsi="Courier New" w:hint="default"/>
      </w:rPr>
    </w:lvl>
    <w:lvl w:ilvl="5" w:tplc="217AB25C">
      <w:start w:val="1"/>
      <w:numFmt w:val="bullet"/>
      <w:lvlText w:val=""/>
      <w:lvlJc w:val="left"/>
      <w:pPr>
        <w:ind w:left="4320" w:hanging="360"/>
      </w:pPr>
      <w:rPr>
        <w:rFonts w:ascii="Wingdings" w:hAnsi="Wingdings" w:hint="default"/>
      </w:rPr>
    </w:lvl>
    <w:lvl w:ilvl="6" w:tplc="015441AC">
      <w:start w:val="1"/>
      <w:numFmt w:val="bullet"/>
      <w:lvlText w:val=""/>
      <w:lvlJc w:val="left"/>
      <w:pPr>
        <w:ind w:left="5040" w:hanging="360"/>
      </w:pPr>
      <w:rPr>
        <w:rFonts w:ascii="Symbol" w:hAnsi="Symbol" w:hint="default"/>
      </w:rPr>
    </w:lvl>
    <w:lvl w:ilvl="7" w:tplc="C868B4B4">
      <w:start w:val="1"/>
      <w:numFmt w:val="bullet"/>
      <w:lvlText w:val="o"/>
      <w:lvlJc w:val="left"/>
      <w:pPr>
        <w:ind w:left="5760" w:hanging="360"/>
      </w:pPr>
      <w:rPr>
        <w:rFonts w:ascii="Courier New" w:hAnsi="Courier New" w:hint="default"/>
      </w:rPr>
    </w:lvl>
    <w:lvl w:ilvl="8" w:tplc="E4C646E8">
      <w:start w:val="1"/>
      <w:numFmt w:val="bullet"/>
      <w:lvlText w:val=""/>
      <w:lvlJc w:val="left"/>
      <w:pPr>
        <w:ind w:left="6480" w:hanging="360"/>
      </w:pPr>
      <w:rPr>
        <w:rFonts w:ascii="Wingdings" w:hAnsi="Wingdings" w:hint="default"/>
      </w:rPr>
    </w:lvl>
  </w:abstractNum>
  <w:abstractNum w:abstractNumId="21" w15:restartNumberingAfterBreak="0">
    <w:nsid w:val="25420DB0"/>
    <w:multiLevelType w:val="hybridMultilevel"/>
    <w:tmpl w:val="A80A3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C66649"/>
    <w:multiLevelType w:val="hybridMultilevel"/>
    <w:tmpl w:val="A10824E4"/>
    <w:lvl w:ilvl="0" w:tplc="BFF0E7AC">
      <w:numFmt w:val="bullet"/>
      <w:lvlText w:val=""/>
      <w:lvlJc w:val="left"/>
      <w:pPr>
        <w:ind w:left="720" w:hanging="360"/>
      </w:pPr>
      <w:rPr>
        <w:rFonts w:ascii="Symbol" w:hAnsi="Symbol" w:hint="default"/>
      </w:rPr>
    </w:lvl>
    <w:lvl w:ilvl="1" w:tplc="6D26C228">
      <w:start w:val="1"/>
      <w:numFmt w:val="bullet"/>
      <w:lvlText w:val="o"/>
      <w:lvlJc w:val="left"/>
      <w:pPr>
        <w:ind w:left="1440" w:hanging="360"/>
      </w:pPr>
      <w:rPr>
        <w:rFonts w:ascii="Courier New" w:hAnsi="Courier New" w:hint="default"/>
      </w:rPr>
    </w:lvl>
    <w:lvl w:ilvl="2" w:tplc="2D9282E4">
      <w:start w:val="1"/>
      <w:numFmt w:val="bullet"/>
      <w:lvlText w:val=""/>
      <w:lvlJc w:val="left"/>
      <w:pPr>
        <w:ind w:left="2160" w:hanging="360"/>
      </w:pPr>
      <w:rPr>
        <w:rFonts w:ascii="Wingdings" w:hAnsi="Wingdings" w:hint="default"/>
      </w:rPr>
    </w:lvl>
    <w:lvl w:ilvl="3" w:tplc="DBAE4CBA">
      <w:start w:val="1"/>
      <w:numFmt w:val="bullet"/>
      <w:lvlText w:val=""/>
      <w:lvlJc w:val="left"/>
      <w:pPr>
        <w:ind w:left="2880" w:hanging="360"/>
      </w:pPr>
      <w:rPr>
        <w:rFonts w:ascii="Symbol" w:hAnsi="Symbol" w:hint="default"/>
      </w:rPr>
    </w:lvl>
    <w:lvl w:ilvl="4" w:tplc="CA34D672">
      <w:start w:val="1"/>
      <w:numFmt w:val="bullet"/>
      <w:lvlText w:val="o"/>
      <w:lvlJc w:val="left"/>
      <w:pPr>
        <w:ind w:left="3600" w:hanging="360"/>
      </w:pPr>
      <w:rPr>
        <w:rFonts w:ascii="Courier New" w:hAnsi="Courier New" w:hint="default"/>
      </w:rPr>
    </w:lvl>
    <w:lvl w:ilvl="5" w:tplc="742C44EA">
      <w:start w:val="1"/>
      <w:numFmt w:val="bullet"/>
      <w:lvlText w:val=""/>
      <w:lvlJc w:val="left"/>
      <w:pPr>
        <w:ind w:left="4320" w:hanging="360"/>
      </w:pPr>
      <w:rPr>
        <w:rFonts w:ascii="Wingdings" w:hAnsi="Wingdings" w:hint="default"/>
      </w:rPr>
    </w:lvl>
    <w:lvl w:ilvl="6" w:tplc="58121BA8">
      <w:start w:val="1"/>
      <w:numFmt w:val="bullet"/>
      <w:lvlText w:val=""/>
      <w:lvlJc w:val="left"/>
      <w:pPr>
        <w:ind w:left="5040" w:hanging="360"/>
      </w:pPr>
      <w:rPr>
        <w:rFonts w:ascii="Symbol" w:hAnsi="Symbol" w:hint="default"/>
      </w:rPr>
    </w:lvl>
    <w:lvl w:ilvl="7" w:tplc="5BB6B240">
      <w:start w:val="1"/>
      <w:numFmt w:val="bullet"/>
      <w:lvlText w:val="o"/>
      <w:lvlJc w:val="left"/>
      <w:pPr>
        <w:ind w:left="5760" w:hanging="360"/>
      </w:pPr>
      <w:rPr>
        <w:rFonts w:ascii="Courier New" w:hAnsi="Courier New" w:hint="default"/>
      </w:rPr>
    </w:lvl>
    <w:lvl w:ilvl="8" w:tplc="F310568A">
      <w:start w:val="1"/>
      <w:numFmt w:val="bullet"/>
      <w:lvlText w:val=""/>
      <w:lvlJc w:val="left"/>
      <w:pPr>
        <w:ind w:left="6480" w:hanging="360"/>
      </w:pPr>
      <w:rPr>
        <w:rFonts w:ascii="Wingdings" w:hAnsi="Wingdings" w:hint="default"/>
      </w:rPr>
    </w:lvl>
  </w:abstractNum>
  <w:abstractNum w:abstractNumId="23" w15:restartNumberingAfterBreak="0">
    <w:nsid w:val="32E423B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65932F5"/>
    <w:multiLevelType w:val="multilevel"/>
    <w:tmpl w:val="B7A6D7CE"/>
    <w:lvl w:ilvl="0">
      <w:start w:val="1"/>
      <w:numFmt w:val="bullet"/>
      <w:lvlText w:val=""/>
      <w:lvlJc w:val="left"/>
      <w:pPr>
        <w:ind w:left="360" w:hanging="360"/>
      </w:pPr>
      <w:rPr>
        <w:rFonts w:ascii="Symbol" w:hAnsi="Symbol" w:hint="default"/>
      </w:rPr>
    </w:lvl>
    <w:lvl w:ilvl="1">
      <w:start w:val="1"/>
      <w:numFmt w:val="bullet"/>
      <w:lvlText w:val=""/>
      <w:lvlJc w:val="left"/>
      <w:pPr>
        <w:tabs>
          <w:tab w:val="num" w:pos="1134"/>
        </w:tabs>
        <w:ind w:left="907" w:firstLine="227"/>
      </w:pPr>
      <w:rPr>
        <w:rFonts w:ascii="Symbol" w:hAnsi="Symbol" w:hint="default"/>
      </w:rPr>
    </w:lvl>
    <w:lvl w:ilvl="2">
      <w:start w:val="1"/>
      <w:numFmt w:val="bullet"/>
      <w:lvlText w:val="-"/>
      <w:lvlJc w:val="left"/>
      <w:pPr>
        <w:ind w:left="1474" w:firstLine="227"/>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8303827"/>
    <w:multiLevelType w:val="hybridMultilevel"/>
    <w:tmpl w:val="FE583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A73F5E"/>
    <w:multiLevelType w:val="hybridMultilevel"/>
    <w:tmpl w:val="0AEC6532"/>
    <w:lvl w:ilvl="0" w:tplc="AFB07BE4">
      <w:numFmt w:val="bullet"/>
      <w:lvlText w:val=""/>
      <w:lvlJc w:val="left"/>
      <w:pPr>
        <w:ind w:left="720" w:hanging="360"/>
      </w:pPr>
      <w:rPr>
        <w:rFonts w:ascii="Symbol" w:hAnsi="Symbol" w:hint="default"/>
      </w:rPr>
    </w:lvl>
    <w:lvl w:ilvl="1" w:tplc="6980ECC0">
      <w:start w:val="1"/>
      <w:numFmt w:val="bullet"/>
      <w:lvlText w:val="o"/>
      <w:lvlJc w:val="left"/>
      <w:pPr>
        <w:ind w:left="1440" w:hanging="360"/>
      </w:pPr>
      <w:rPr>
        <w:rFonts w:ascii="Courier New" w:hAnsi="Courier New" w:hint="default"/>
      </w:rPr>
    </w:lvl>
    <w:lvl w:ilvl="2" w:tplc="457AB196">
      <w:start w:val="1"/>
      <w:numFmt w:val="bullet"/>
      <w:lvlText w:val=""/>
      <w:lvlJc w:val="left"/>
      <w:pPr>
        <w:ind w:left="2160" w:hanging="360"/>
      </w:pPr>
      <w:rPr>
        <w:rFonts w:ascii="Wingdings" w:hAnsi="Wingdings" w:hint="default"/>
      </w:rPr>
    </w:lvl>
    <w:lvl w:ilvl="3" w:tplc="373EB81C">
      <w:start w:val="1"/>
      <w:numFmt w:val="bullet"/>
      <w:lvlText w:val=""/>
      <w:lvlJc w:val="left"/>
      <w:pPr>
        <w:ind w:left="2880" w:hanging="360"/>
      </w:pPr>
      <w:rPr>
        <w:rFonts w:ascii="Symbol" w:hAnsi="Symbol" w:hint="default"/>
      </w:rPr>
    </w:lvl>
    <w:lvl w:ilvl="4" w:tplc="8D94FA4E">
      <w:start w:val="1"/>
      <w:numFmt w:val="bullet"/>
      <w:lvlText w:val="o"/>
      <w:lvlJc w:val="left"/>
      <w:pPr>
        <w:ind w:left="3600" w:hanging="360"/>
      </w:pPr>
      <w:rPr>
        <w:rFonts w:ascii="Courier New" w:hAnsi="Courier New" w:hint="default"/>
      </w:rPr>
    </w:lvl>
    <w:lvl w:ilvl="5" w:tplc="24C6446A">
      <w:start w:val="1"/>
      <w:numFmt w:val="bullet"/>
      <w:lvlText w:val=""/>
      <w:lvlJc w:val="left"/>
      <w:pPr>
        <w:ind w:left="4320" w:hanging="360"/>
      </w:pPr>
      <w:rPr>
        <w:rFonts w:ascii="Wingdings" w:hAnsi="Wingdings" w:hint="default"/>
      </w:rPr>
    </w:lvl>
    <w:lvl w:ilvl="6" w:tplc="0DA021F0">
      <w:start w:val="1"/>
      <w:numFmt w:val="bullet"/>
      <w:lvlText w:val=""/>
      <w:lvlJc w:val="left"/>
      <w:pPr>
        <w:ind w:left="5040" w:hanging="360"/>
      </w:pPr>
      <w:rPr>
        <w:rFonts w:ascii="Symbol" w:hAnsi="Symbol" w:hint="default"/>
      </w:rPr>
    </w:lvl>
    <w:lvl w:ilvl="7" w:tplc="623862D4">
      <w:start w:val="1"/>
      <w:numFmt w:val="bullet"/>
      <w:lvlText w:val="o"/>
      <w:lvlJc w:val="left"/>
      <w:pPr>
        <w:ind w:left="5760" w:hanging="360"/>
      </w:pPr>
      <w:rPr>
        <w:rFonts w:ascii="Courier New" w:hAnsi="Courier New" w:hint="default"/>
      </w:rPr>
    </w:lvl>
    <w:lvl w:ilvl="8" w:tplc="E5325E42">
      <w:start w:val="1"/>
      <w:numFmt w:val="bullet"/>
      <w:lvlText w:val=""/>
      <w:lvlJc w:val="left"/>
      <w:pPr>
        <w:ind w:left="6480" w:hanging="360"/>
      </w:pPr>
      <w:rPr>
        <w:rFonts w:ascii="Wingdings" w:hAnsi="Wingdings" w:hint="default"/>
      </w:rPr>
    </w:lvl>
  </w:abstractNum>
  <w:abstractNum w:abstractNumId="27" w15:restartNumberingAfterBreak="0">
    <w:nsid w:val="38AB24FA"/>
    <w:multiLevelType w:val="hybridMultilevel"/>
    <w:tmpl w:val="85101B0A"/>
    <w:lvl w:ilvl="0" w:tplc="26586984">
      <w:start w:val="1"/>
      <w:numFmt w:val="bullet"/>
      <w:lvlText w:val="o"/>
      <w:lvlJc w:val="left"/>
      <w:pPr>
        <w:ind w:left="1440" w:hanging="360"/>
      </w:pPr>
      <w:rPr>
        <w:rFonts w:ascii="Courier New" w:hAnsi="Courier New" w:cs="Courier New" w:hint="default"/>
      </w:rPr>
    </w:lvl>
    <w:lvl w:ilvl="1" w:tplc="50B239E4">
      <w:start w:val="1"/>
      <w:numFmt w:val="bullet"/>
      <w:lvlText w:val=""/>
      <w:lvlJc w:val="left"/>
      <w:pPr>
        <w:ind w:left="2160" w:hanging="360"/>
      </w:pPr>
      <w:rPr>
        <w:rFonts w:ascii="Wingdings" w:hAnsi="Wingdings" w:hint="default"/>
      </w:rPr>
    </w:lvl>
    <w:lvl w:ilvl="2" w:tplc="4F54A4D6">
      <w:start w:val="1"/>
      <w:numFmt w:val="bullet"/>
      <w:lvlText w:val=""/>
      <w:lvlJc w:val="left"/>
      <w:pPr>
        <w:ind w:left="2880" w:hanging="360"/>
      </w:pPr>
      <w:rPr>
        <w:rFonts w:ascii="Wingdings" w:hAnsi="Wingdings" w:hint="default"/>
      </w:rPr>
    </w:lvl>
    <w:lvl w:ilvl="3" w:tplc="5980E172" w:tentative="1">
      <w:start w:val="1"/>
      <w:numFmt w:val="bullet"/>
      <w:lvlText w:val=""/>
      <w:lvlJc w:val="left"/>
      <w:pPr>
        <w:ind w:left="3600" w:hanging="360"/>
      </w:pPr>
      <w:rPr>
        <w:rFonts w:ascii="Symbol" w:hAnsi="Symbol" w:hint="default"/>
      </w:rPr>
    </w:lvl>
    <w:lvl w:ilvl="4" w:tplc="6CD815FA" w:tentative="1">
      <w:start w:val="1"/>
      <w:numFmt w:val="bullet"/>
      <w:lvlText w:val="o"/>
      <w:lvlJc w:val="left"/>
      <w:pPr>
        <w:ind w:left="4320" w:hanging="360"/>
      </w:pPr>
      <w:rPr>
        <w:rFonts w:ascii="Courier New" w:hAnsi="Courier New" w:cs="Courier New" w:hint="default"/>
      </w:rPr>
    </w:lvl>
    <w:lvl w:ilvl="5" w:tplc="A000917A" w:tentative="1">
      <w:start w:val="1"/>
      <w:numFmt w:val="bullet"/>
      <w:lvlText w:val=""/>
      <w:lvlJc w:val="left"/>
      <w:pPr>
        <w:ind w:left="5040" w:hanging="360"/>
      </w:pPr>
      <w:rPr>
        <w:rFonts w:ascii="Wingdings" w:hAnsi="Wingdings" w:hint="default"/>
      </w:rPr>
    </w:lvl>
    <w:lvl w:ilvl="6" w:tplc="92A09856" w:tentative="1">
      <w:start w:val="1"/>
      <w:numFmt w:val="bullet"/>
      <w:lvlText w:val=""/>
      <w:lvlJc w:val="left"/>
      <w:pPr>
        <w:ind w:left="5760" w:hanging="360"/>
      </w:pPr>
      <w:rPr>
        <w:rFonts w:ascii="Symbol" w:hAnsi="Symbol" w:hint="default"/>
      </w:rPr>
    </w:lvl>
    <w:lvl w:ilvl="7" w:tplc="AF224DE2" w:tentative="1">
      <w:start w:val="1"/>
      <w:numFmt w:val="bullet"/>
      <w:lvlText w:val="o"/>
      <w:lvlJc w:val="left"/>
      <w:pPr>
        <w:ind w:left="6480" w:hanging="360"/>
      </w:pPr>
      <w:rPr>
        <w:rFonts w:ascii="Courier New" w:hAnsi="Courier New" w:cs="Courier New" w:hint="default"/>
      </w:rPr>
    </w:lvl>
    <w:lvl w:ilvl="8" w:tplc="31A27FFC" w:tentative="1">
      <w:start w:val="1"/>
      <w:numFmt w:val="bullet"/>
      <w:lvlText w:val=""/>
      <w:lvlJc w:val="left"/>
      <w:pPr>
        <w:ind w:left="7200" w:hanging="360"/>
      </w:pPr>
      <w:rPr>
        <w:rFonts w:ascii="Wingdings" w:hAnsi="Wingdings" w:hint="default"/>
      </w:rPr>
    </w:lvl>
  </w:abstractNum>
  <w:abstractNum w:abstractNumId="28" w15:restartNumberingAfterBreak="0">
    <w:nsid w:val="39953918"/>
    <w:multiLevelType w:val="multilevel"/>
    <w:tmpl w:val="98C66DCE"/>
    <w:lvl w:ilvl="0">
      <w:start w:val="1"/>
      <w:numFmt w:val="decimal"/>
      <w:pStyle w:val="BulletNumberRCOT"/>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F847078"/>
    <w:multiLevelType w:val="multilevel"/>
    <w:tmpl w:val="6CB4AD74"/>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C332BE"/>
    <w:multiLevelType w:val="multilevel"/>
    <w:tmpl w:val="2FC899AC"/>
    <w:numStyleLink w:val="RCOT-BulletList"/>
  </w:abstractNum>
  <w:abstractNum w:abstractNumId="31" w15:restartNumberingAfterBreak="0">
    <w:nsid w:val="45D74F32"/>
    <w:multiLevelType w:val="hybridMultilevel"/>
    <w:tmpl w:val="745ED164"/>
    <w:lvl w:ilvl="0" w:tplc="8286D02E">
      <w:numFmt w:val="bullet"/>
      <w:lvlText w:val=""/>
      <w:lvlJc w:val="left"/>
      <w:pPr>
        <w:ind w:left="720" w:hanging="360"/>
      </w:pPr>
      <w:rPr>
        <w:rFonts w:ascii="Symbol" w:hAnsi="Symbol" w:hint="default"/>
      </w:rPr>
    </w:lvl>
    <w:lvl w:ilvl="1" w:tplc="026E8D82">
      <w:start w:val="1"/>
      <w:numFmt w:val="bullet"/>
      <w:lvlText w:val="o"/>
      <w:lvlJc w:val="left"/>
      <w:pPr>
        <w:ind w:left="1440" w:hanging="360"/>
      </w:pPr>
      <w:rPr>
        <w:rFonts w:ascii="Courier New" w:hAnsi="Courier New" w:hint="default"/>
      </w:rPr>
    </w:lvl>
    <w:lvl w:ilvl="2" w:tplc="4FD2855A">
      <w:start w:val="1"/>
      <w:numFmt w:val="bullet"/>
      <w:lvlText w:val=""/>
      <w:lvlJc w:val="left"/>
      <w:pPr>
        <w:ind w:left="2160" w:hanging="360"/>
      </w:pPr>
      <w:rPr>
        <w:rFonts w:ascii="Wingdings" w:hAnsi="Wingdings" w:hint="default"/>
      </w:rPr>
    </w:lvl>
    <w:lvl w:ilvl="3" w:tplc="39000A86">
      <w:start w:val="1"/>
      <w:numFmt w:val="bullet"/>
      <w:lvlText w:val=""/>
      <w:lvlJc w:val="left"/>
      <w:pPr>
        <w:ind w:left="2880" w:hanging="360"/>
      </w:pPr>
      <w:rPr>
        <w:rFonts w:ascii="Symbol" w:hAnsi="Symbol" w:hint="default"/>
      </w:rPr>
    </w:lvl>
    <w:lvl w:ilvl="4" w:tplc="002E524C">
      <w:start w:val="1"/>
      <w:numFmt w:val="bullet"/>
      <w:lvlText w:val="o"/>
      <w:lvlJc w:val="left"/>
      <w:pPr>
        <w:ind w:left="3600" w:hanging="360"/>
      </w:pPr>
      <w:rPr>
        <w:rFonts w:ascii="Courier New" w:hAnsi="Courier New" w:hint="default"/>
      </w:rPr>
    </w:lvl>
    <w:lvl w:ilvl="5" w:tplc="A4667DB4">
      <w:start w:val="1"/>
      <w:numFmt w:val="bullet"/>
      <w:lvlText w:val=""/>
      <w:lvlJc w:val="left"/>
      <w:pPr>
        <w:ind w:left="4320" w:hanging="360"/>
      </w:pPr>
      <w:rPr>
        <w:rFonts w:ascii="Wingdings" w:hAnsi="Wingdings" w:hint="default"/>
      </w:rPr>
    </w:lvl>
    <w:lvl w:ilvl="6" w:tplc="DDC438DA">
      <w:start w:val="1"/>
      <w:numFmt w:val="bullet"/>
      <w:lvlText w:val=""/>
      <w:lvlJc w:val="left"/>
      <w:pPr>
        <w:ind w:left="5040" w:hanging="360"/>
      </w:pPr>
      <w:rPr>
        <w:rFonts w:ascii="Symbol" w:hAnsi="Symbol" w:hint="default"/>
      </w:rPr>
    </w:lvl>
    <w:lvl w:ilvl="7" w:tplc="89E000AE">
      <w:start w:val="1"/>
      <w:numFmt w:val="bullet"/>
      <w:lvlText w:val="o"/>
      <w:lvlJc w:val="left"/>
      <w:pPr>
        <w:ind w:left="5760" w:hanging="360"/>
      </w:pPr>
      <w:rPr>
        <w:rFonts w:ascii="Courier New" w:hAnsi="Courier New" w:hint="default"/>
      </w:rPr>
    </w:lvl>
    <w:lvl w:ilvl="8" w:tplc="760AF5B8">
      <w:start w:val="1"/>
      <w:numFmt w:val="bullet"/>
      <w:lvlText w:val=""/>
      <w:lvlJc w:val="left"/>
      <w:pPr>
        <w:ind w:left="6480" w:hanging="360"/>
      </w:pPr>
      <w:rPr>
        <w:rFonts w:ascii="Wingdings" w:hAnsi="Wingdings" w:hint="default"/>
      </w:rPr>
    </w:lvl>
  </w:abstractNum>
  <w:abstractNum w:abstractNumId="32" w15:restartNumberingAfterBreak="0">
    <w:nsid w:val="46921457"/>
    <w:multiLevelType w:val="hybridMultilevel"/>
    <w:tmpl w:val="E5DCA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4A12B8"/>
    <w:multiLevelType w:val="hybridMultilevel"/>
    <w:tmpl w:val="90269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9574692"/>
    <w:multiLevelType w:val="hybridMultilevel"/>
    <w:tmpl w:val="90E4195E"/>
    <w:lvl w:ilvl="0" w:tplc="A2EE2FEE">
      <w:start w:val="1"/>
      <w:numFmt w:val="bullet"/>
      <w:lvlText w:val=""/>
      <w:lvlJc w:val="left"/>
      <w:pPr>
        <w:ind w:left="170" w:hanging="170"/>
      </w:pPr>
      <w:rPr>
        <w:rFonts w:ascii="Wingdings" w:hAnsi="Wingdings" w:hint="default"/>
      </w:rPr>
    </w:lvl>
    <w:lvl w:ilvl="1" w:tplc="BC8E42F4">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111AB2"/>
    <w:multiLevelType w:val="hybridMultilevel"/>
    <w:tmpl w:val="83502F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77597C"/>
    <w:multiLevelType w:val="hybridMultilevel"/>
    <w:tmpl w:val="85D018CE"/>
    <w:lvl w:ilvl="0" w:tplc="FFFFFFFF">
      <w:start w:val="1"/>
      <w:numFmt w:val="bullet"/>
      <w:lvlText w:val=""/>
      <w:lvlJc w:val="left"/>
      <w:pPr>
        <w:ind w:left="170" w:hanging="17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3DE398F"/>
    <w:multiLevelType w:val="hybridMultilevel"/>
    <w:tmpl w:val="CCFA08C4"/>
    <w:lvl w:ilvl="0" w:tplc="FFFFFFFF">
      <w:start w:val="1"/>
      <w:numFmt w:val="bullet"/>
      <w:lvlText w:val=""/>
      <w:lvlJc w:val="left"/>
      <w:pPr>
        <w:ind w:left="170" w:hanging="170"/>
      </w:pPr>
      <w:rPr>
        <w:rFonts w:ascii="Wingdings" w:hAnsi="Wingdings" w:hint="default"/>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720" w:hanging="360"/>
      </w:pPr>
      <w:rPr>
        <w:rFonts w:ascii="Symbol" w:hAnsi="Symbol" w:hint="default"/>
      </w:rPr>
    </w:lvl>
    <w:lvl w:ilvl="3" w:tplc="D6925B40">
      <w:start w:val="1"/>
      <w:numFmt w:val="bullet"/>
      <w:lvlText w:val=""/>
      <w:lvlJc w:val="left"/>
      <w:pPr>
        <w:ind w:left="7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B8F4E18"/>
    <w:multiLevelType w:val="multilevel"/>
    <w:tmpl w:val="2FC899AC"/>
    <w:styleLink w:val="RCOT-BulletList"/>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EFE9CC5"/>
    <w:multiLevelType w:val="hybridMultilevel"/>
    <w:tmpl w:val="1548AE7A"/>
    <w:lvl w:ilvl="0" w:tplc="1FB02ACC">
      <w:numFmt w:val="bullet"/>
      <w:lvlText w:val=""/>
      <w:lvlJc w:val="left"/>
      <w:pPr>
        <w:ind w:left="720" w:hanging="360"/>
      </w:pPr>
      <w:rPr>
        <w:rFonts w:ascii="Symbol" w:hAnsi="Symbol" w:hint="default"/>
      </w:rPr>
    </w:lvl>
    <w:lvl w:ilvl="1" w:tplc="427036B2">
      <w:start w:val="1"/>
      <w:numFmt w:val="bullet"/>
      <w:lvlText w:val="o"/>
      <w:lvlJc w:val="left"/>
      <w:pPr>
        <w:ind w:left="1440" w:hanging="360"/>
      </w:pPr>
      <w:rPr>
        <w:rFonts w:ascii="Courier New" w:hAnsi="Courier New" w:hint="default"/>
      </w:rPr>
    </w:lvl>
    <w:lvl w:ilvl="2" w:tplc="C28032C6">
      <w:start w:val="1"/>
      <w:numFmt w:val="bullet"/>
      <w:lvlText w:val=""/>
      <w:lvlJc w:val="left"/>
      <w:pPr>
        <w:ind w:left="2160" w:hanging="360"/>
      </w:pPr>
      <w:rPr>
        <w:rFonts w:ascii="Wingdings" w:hAnsi="Wingdings" w:hint="default"/>
      </w:rPr>
    </w:lvl>
    <w:lvl w:ilvl="3" w:tplc="37BEBDC2">
      <w:start w:val="1"/>
      <w:numFmt w:val="bullet"/>
      <w:lvlText w:val=""/>
      <w:lvlJc w:val="left"/>
      <w:pPr>
        <w:ind w:left="2880" w:hanging="360"/>
      </w:pPr>
      <w:rPr>
        <w:rFonts w:ascii="Symbol" w:hAnsi="Symbol" w:hint="default"/>
      </w:rPr>
    </w:lvl>
    <w:lvl w:ilvl="4" w:tplc="5952297E">
      <w:start w:val="1"/>
      <w:numFmt w:val="bullet"/>
      <w:lvlText w:val="o"/>
      <w:lvlJc w:val="left"/>
      <w:pPr>
        <w:ind w:left="3600" w:hanging="360"/>
      </w:pPr>
      <w:rPr>
        <w:rFonts w:ascii="Courier New" w:hAnsi="Courier New" w:hint="default"/>
      </w:rPr>
    </w:lvl>
    <w:lvl w:ilvl="5" w:tplc="50B6D312">
      <w:start w:val="1"/>
      <w:numFmt w:val="bullet"/>
      <w:lvlText w:val=""/>
      <w:lvlJc w:val="left"/>
      <w:pPr>
        <w:ind w:left="4320" w:hanging="360"/>
      </w:pPr>
      <w:rPr>
        <w:rFonts w:ascii="Wingdings" w:hAnsi="Wingdings" w:hint="default"/>
      </w:rPr>
    </w:lvl>
    <w:lvl w:ilvl="6" w:tplc="DB7255B8">
      <w:start w:val="1"/>
      <w:numFmt w:val="bullet"/>
      <w:lvlText w:val=""/>
      <w:lvlJc w:val="left"/>
      <w:pPr>
        <w:ind w:left="5040" w:hanging="360"/>
      </w:pPr>
      <w:rPr>
        <w:rFonts w:ascii="Symbol" w:hAnsi="Symbol" w:hint="default"/>
      </w:rPr>
    </w:lvl>
    <w:lvl w:ilvl="7" w:tplc="EDBCF95C">
      <w:start w:val="1"/>
      <w:numFmt w:val="bullet"/>
      <w:lvlText w:val="o"/>
      <w:lvlJc w:val="left"/>
      <w:pPr>
        <w:ind w:left="5760" w:hanging="360"/>
      </w:pPr>
      <w:rPr>
        <w:rFonts w:ascii="Courier New" w:hAnsi="Courier New" w:hint="default"/>
      </w:rPr>
    </w:lvl>
    <w:lvl w:ilvl="8" w:tplc="D99E3E1E">
      <w:start w:val="1"/>
      <w:numFmt w:val="bullet"/>
      <w:lvlText w:val=""/>
      <w:lvlJc w:val="left"/>
      <w:pPr>
        <w:ind w:left="6480" w:hanging="360"/>
      </w:pPr>
      <w:rPr>
        <w:rFonts w:ascii="Wingdings" w:hAnsi="Wingdings" w:hint="default"/>
      </w:rPr>
    </w:lvl>
  </w:abstractNum>
  <w:abstractNum w:abstractNumId="40" w15:restartNumberingAfterBreak="0">
    <w:nsid w:val="5F423AF6"/>
    <w:multiLevelType w:val="hybridMultilevel"/>
    <w:tmpl w:val="41A6CE1A"/>
    <w:lvl w:ilvl="0" w:tplc="D6925B40">
      <w:start w:val="1"/>
      <w:numFmt w:val="bullet"/>
      <w:lvlText w:val=""/>
      <w:lvlJc w:val="left"/>
      <w:pPr>
        <w:ind w:left="72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0C24B42"/>
    <w:multiLevelType w:val="hybridMultilevel"/>
    <w:tmpl w:val="AEA0D5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616A10"/>
    <w:multiLevelType w:val="hybridMultilevel"/>
    <w:tmpl w:val="613CC1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3" w15:restartNumberingAfterBreak="0">
    <w:nsid w:val="62EA78DF"/>
    <w:multiLevelType w:val="hybridMultilevel"/>
    <w:tmpl w:val="DDEADE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575EEE"/>
    <w:multiLevelType w:val="hybridMultilevel"/>
    <w:tmpl w:val="2C6C81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43471F"/>
    <w:multiLevelType w:val="hybridMultilevel"/>
    <w:tmpl w:val="A254E5A6"/>
    <w:lvl w:ilvl="0" w:tplc="FFFFFFFF">
      <w:start w:val="1"/>
      <w:numFmt w:val="bullet"/>
      <w:pStyle w:val="BulletRCOT"/>
      <w:lvlText w:val=""/>
      <w:lvlJc w:val="left"/>
      <w:pPr>
        <w:ind w:left="360" w:hanging="360"/>
      </w:pPr>
      <w:rPr>
        <w:rFonts w:ascii="Symbol" w:hAnsi="Symbol" w:hint="default"/>
      </w:rPr>
    </w:lvl>
    <w:lvl w:ilvl="1" w:tplc="5F383D96">
      <w:start w:val="1"/>
      <w:numFmt w:val="bullet"/>
      <w:lvlText w:val=""/>
      <w:lvlJc w:val="left"/>
      <w:pPr>
        <w:tabs>
          <w:tab w:val="num" w:pos="720"/>
        </w:tabs>
        <w:ind w:left="720" w:hanging="363"/>
      </w:pPr>
      <w:rPr>
        <w:rFonts w:ascii="Symbol" w:hAnsi="Symbol" w:hint="default"/>
      </w:rPr>
    </w:lvl>
    <w:lvl w:ilvl="2" w:tplc="16B0E044">
      <w:start w:val="1"/>
      <w:numFmt w:val="bullet"/>
      <w:lvlText w:val="-"/>
      <w:lvlJc w:val="left"/>
      <w:pPr>
        <w:tabs>
          <w:tab w:val="num" w:pos="1077"/>
        </w:tabs>
        <w:ind w:left="1077" w:hanging="357"/>
      </w:pPr>
      <w:rPr>
        <w:rFonts w:ascii="Arial" w:hAnsi="Arial" w:hint="default"/>
      </w:rPr>
    </w:lvl>
    <w:lvl w:ilvl="3" w:tplc="4C441BAE">
      <w:start w:val="1"/>
      <w:numFmt w:val="bullet"/>
      <w:lvlText w:val="o"/>
      <w:lvlJc w:val="left"/>
      <w:pPr>
        <w:ind w:left="2880" w:hanging="360"/>
      </w:pPr>
      <w:rPr>
        <w:rFonts w:ascii="Courier New" w:hAnsi="Courier New" w:hint="default"/>
      </w:rPr>
    </w:lvl>
    <w:lvl w:ilvl="4" w:tplc="51DE2136">
      <w:start w:val="1"/>
      <w:numFmt w:val="bullet"/>
      <w:lvlText w:val="o"/>
      <w:lvlJc w:val="left"/>
      <w:pPr>
        <w:ind w:left="3600" w:hanging="360"/>
      </w:pPr>
      <w:rPr>
        <w:rFonts w:ascii="Courier New" w:hAnsi="Courier New" w:hint="default"/>
      </w:rPr>
    </w:lvl>
    <w:lvl w:ilvl="5" w:tplc="73F85FEA">
      <w:start w:val="1"/>
      <w:numFmt w:val="bullet"/>
      <w:lvlText w:val=""/>
      <w:lvlJc w:val="left"/>
      <w:pPr>
        <w:ind w:left="4320" w:hanging="360"/>
      </w:pPr>
      <w:rPr>
        <w:rFonts w:ascii="Wingdings" w:hAnsi="Wingdings" w:hint="default"/>
      </w:rPr>
    </w:lvl>
    <w:lvl w:ilvl="6" w:tplc="ED22E21C">
      <w:start w:val="1"/>
      <w:numFmt w:val="bullet"/>
      <w:lvlText w:val=""/>
      <w:lvlJc w:val="left"/>
      <w:pPr>
        <w:ind w:left="5040" w:hanging="360"/>
      </w:pPr>
      <w:rPr>
        <w:rFonts w:ascii="Symbol" w:hAnsi="Symbol" w:hint="default"/>
      </w:rPr>
    </w:lvl>
    <w:lvl w:ilvl="7" w:tplc="E9307996">
      <w:start w:val="1"/>
      <w:numFmt w:val="bullet"/>
      <w:lvlText w:val="o"/>
      <w:lvlJc w:val="left"/>
      <w:pPr>
        <w:ind w:left="5760" w:hanging="360"/>
      </w:pPr>
      <w:rPr>
        <w:rFonts w:ascii="Courier New" w:hAnsi="Courier New" w:hint="default"/>
      </w:rPr>
    </w:lvl>
    <w:lvl w:ilvl="8" w:tplc="0EFA1376">
      <w:start w:val="1"/>
      <w:numFmt w:val="bullet"/>
      <w:lvlText w:val=""/>
      <w:lvlJc w:val="left"/>
      <w:pPr>
        <w:ind w:left="6480" w:hanging="360"/>
      </w:pPr>
      <w:rPr>
        <w:rFonts w:ascii="Wingdings" w:hAnsi="Wingdings" w:hint="default"/>
      </w:rPr>
    </w:lvl>
  </w:abstractNum>
  <w:abstractNum w:abstractNumId="46" w15:restartNumberingAfterBreak="0">
    <w:nsid w:val="70AE0443"/>
    <w:multiLevelType w:val="hybridMultilevel"/>
    <w:tmpl w:val="2FC899AC"/>
    <w:lvl w:ilvl="0" w:tplc="01405C3E">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5C30118"/>
    <w:multiLevelType w:val="multilevel"/>
    <w:tmpl w:val="5CF46178"/>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FBF966E"/>
    <w:multiLevelType w:val="hybridMultilevel"/>
    <w:tmpl w:val="7310AE76"/>
    <w:lvl w:ilvl="0" w:tplc="93444354">
      <w:numFmt w:val="bullet"/>
      <w:lvlText w:val=""/>
      <w:lvlJc w:val="left"/>
      <w:pPr>
        <w:ind w:left="720" w:hanging="360"/>
      </w:pPr>
      <w:rPr>
        <w:rFonts w:ascii="Symbol" w:hAnsi="Symbol" w:hint="default"/>
      </w:rPr>
    </w:lvl>
    <w:lvl w:ilvl="1" w:tplc="5AB67916">
      <w:start w:val="1"/>
      <w:numFmt w:val="bullet"/>
      <w:lvlText w:val="o"/>
      <w:lvlJc w:val="left"/>
      <w:pPr>
        <w:ind w:left="1440" w:hanging="360"/>
      </w:pPr>
      <w:rPr>
        <w:rFonts w:ascii="Courier New" w:hAnsi="Courier New" w:hint="default"/>
      </w:rPr>
    </w:lvl>
    <w:lvl w:ilvl="2" w:tplc="A3F2F558">
      <w:start w:val="1"/>
      <w:numFmt w:val="bullet"/>
      <w:lvlText w:val=""/>
      <w:lvlJc w:val="left"/>
      <w:pPr>
        <w:ind w:left="2160" w:hanging="360"/>
      </w:pPr>
      <w:rPr>
        <w:rFonts w:ascii="Wingdings" w:hAnsi="Wingdings" w:hint="default"/>
      </w:rPr>
    </w:lvl>
    <w:lvl w:ilvl="3" w:tplc="C7DA8308">
      <w:start w:val="1"/>
      <w:numFmt w:val="bullet"/>
      <w:lvlText w:val=""/>
      <w:lvlJc w:val="left"/>
      <w:pPr>
        <w:ind w:left="2880" w:hanging="360"/>
      </w:pPr>
      <w:rPr>
        <w:rFonts w:ascii="Symbol" w:hAnsi="Symbol" w:hint="default"/>
      </w:rPr>
    </w:lvl>
    <w:lvl w:ilvl="4" w:tplc="45902BD2">
      <w:start w:val="1"/>
      <w:numFmt w:val="bullet"/>
      <w:lvlText w:val="o"/>
      <w:lvlJc w:val="left"/>
      <w:pPr>
        <w:ind w:left="3600" w:hanging="360"/>
      </w:pPr>
      <w:rPr>
        <w:rFonts w:ascii="Courier New" w:hAnsi="Courier New" w:hint="default"/>
      </w:rPr>
    </w:lvl>
    <w:lvl w:ilvl="5" w:tplc="91E0B7DC">
      <w:start w:val="1"/>
      <w:numFmt w:val="bullet"/>
      <w:lvlText w:val=""/>
      <w:lvlJc w:val="left"/>
      <w:pPr>
        <w:ind w:left="4320" w:hanging="360"/>
      </w:pPr>
      <w:rPr>
        <w:rFonts w:ascii="Wingdings" w:hAnsi="Wingdings" w:hint="default"/>
      </w:rPr>
    </w:lvl>
    <w:lvl w:ilvl="6" w:tplc="14324464">
      <w:start w:val="1"/>
      <w:numFmt w:val="bullet"/>
      <w:lvlText w:val=""/>
      <w:lvlJc w:val="left"/>
      <w:pPr>
        <w:ind w:left="5040" w:hanging="360"/>
      </w:pPr>
      <w:rPr>
        <w:rFonts w:ascii="Symbol" w:hAnsi="Symbol" w:hint="default"/>
      </w:rPr>
    </w:lvl>
    <w:lvl w:ilvl="7" w:tplc="2576708E">
      <w:start w:val="1"/>
      <w:numFmt w:val="bullet"/>
      <w:lvlText w:val="o"/>
      <w:lvlJc w:val="left"/>
      <w:pPr>
        <w:ind w:left="5760" w:hanging="360"/>
      </w:pPr>
      <w:rPr>
        <w:rFonts w:ascii="Courier New" w:hAnsi="Courier New" w:hint="default"/>
      </w:rPr>
    </w:lvl>
    <w:lvl w:ilvl="8" w:tplc="589CE204">
      <w:start w:val="1"/>
      <w:numFmt w:val="bullet"/>
      <w:lvlText w:val=""/>
      <w:lvlJc w:val="left"/>
      <w:pPr>
        <w:ind w:left="6480" w:hanging="360"/>
      </w:pPr>
      <w:rPr>
        <w:rFonts w:ascii="Wingdings" w:hAnsi="Wingdings" w:hint="default"/>
      </w:rPr>
    </w:lvl>
  </w:abstractNum>
  <w:num w:numId="1" w16cid:durableId="789588941">
    <w:abstractNumId w:val="34"/>
  </w:num>
  <w:num w:numId="2" w16cid:durableId="938375030">
    <w:abstractNumId w:val="27"/>
  </w:num>
  <w:num w:numId="3" w16cid:durableId="44304248">
    <w:abstractNumId w:val="0"/>
  </w:num>
  <w:num w:numId="4" w16cid:durableId="1508206074">
    <w:abstractNumId w:val="1"/>
  </w:num>
  <w:num w:numId="5" w16cid:durableId="624430617">
    <w:abstractNumId w:val="2"/>
  </w:num>
  <w:num w:numId="6" w16cid:durableId="208688626">
    <w:abstractNumId w:val="3"/>
  </w:num>
  <w:num w:numId="7" w16cid:durableId="738988285">
    <w:abstractNumId w:val="23"/>
  </w:num>
  <w:num w:numId="8" w16cid:durableId="109403034">
    <w:abstractNumId w:val="4"/>
  </w:num>
  <w:num w:numId="9" w16cid:durableId="1910118412">
    <w:abstractNumId w:val="5"/>
  </w:num>
  <w:num w:numId="10" w16cid:durableId="83260542">
    <w:abstractNumId w:val="6"/>
  </w:num>
  <w:num w:numId="11" w16cid:durableId="1991472782">
    <w:abstractNumId w:val="7"/>
  </w:num>
  <w:num w:numId="12" w16cid:durableId="380523578">
    <w:abstractNumId w:val="9"/>
  </w:num>
  <w:num w:numId="13" w16cid:durableId="1402017943">
    <w:abstractNumId w:val="28"/>
  </w:num>
  <w:num w:numId="14" w16cid:durableId="729572866">
    <w:abstractNumId w:val="29"/>
  </w:num>
  <w:num w:numId="15" w16cid:durableId="161512410">
    <w:abstractNumId w:val="47"/>
  </w:num>
  <w:num w:numId="16" w16cid:durableId="1053622694">
    <w:abstractNumId w:val="36"/>
  </w:num>
  <w:num w:numId="17" w16cid:durableId="1321932346">
    <w:abstractNumId w:val="46"/>
  </w:num>
  <w:num w:numId="18" w16cid:durableId="1916696057">
    <w:abstractNumId w:val="11"/>
  </w:num>
  <w:num w:numId="19" w16cid:durableId="1475756628">
    <w:abstractNumId w:val="13"/>
  </w:num>
  <w:num w:numId="20" w16cid:durableId="785273853">
    <w:abstractNumId w:val="40"/>
  </w:num>
  <w:num w:numId="21" w16cid:durableId="1714382877">
    <w:abstractNumId w:val="17"/>
  </w:num>
  <w:num w:numId="22" w16cid:durableId="1402169443">
    <w:abstractNumId w:val="12"/>
  </w:num>
  <w:num w:numId="23" w16cid:durableId="1383556933">
    <w:abstractNumId w:val="37"/>
  </w:num>
  <w:num w:numId="24" w16cid:durableId="1203403157">
    <w:abstractNumId w:val="19"/>
  </w:num>
  <w:num w:numId="25" w16cid:durableId="20822860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9059071">
    <w:abstractNumId w:val="38"/>
  </w:num>
  <w:num w:numId="27" w16cid:durableId="585698092">
    <w:abstractNumId w:val="30"/>
  </w:num>
  <w:num w:numId="28" w16cid:durableId="2053142002">
    <w:abstractNumId w:val="45"/>
  </w:num>
  <w:num w:numId="29" w16cid:durableId="184294659">
    <w:abstractNumId w:val="24"/>
  </w:num>
  <w:num w:numId="30" w16cid:durableId="1618297046">
    <w:abstractNumId w:val="8"/>
  </w:num>
  <w:num w:numId="31" w16cid:durableId="1660428872">
    <w:abstractNumId w:val="43"/>
  </w:num>
  <w:num w:numId="32" w16cid:durableId="645551945">
    <w:abstractNumId w:val="41"/>
  </w:num>
  <w:num w:numId="33" w16cid:durableId="918900582">
    <w:abstractNumId w:val="32"/>
  </w:num>
  <w:num w:numId="34" w16cid:durableId="1309478221">
    <w:abstractNumId w:val="44"/>
  </w:num>
  <w:num w:numId="35" w16cid:durableId="754087612">
    <w:abstractNumId w:val="42"/>
  </w:num>
  <w:num w:numId="36" w16cid:durableId="641665665">
    <w:abstractNumId w:val="18"/>
  </w:num>
  <w:num w:numId="37" w16cid:durableId="2100827962">
    <w:abstractNumId w:val="25"/>
  </w:num>
  <w:num w:numId="38" w16cid:durableId="1784107625">
    <w:abstractNumId w:val="33"/>
  </w:num>
  <w:num w:numId="39" w16cid:durableId="1161000766">
    <w:abstractNumId w:val="22"/>
  </w:num>
  <w:num w:numId="40" w16cid:durableId="1532304963">
    <w:abstractNumId w:val="10"/>
  </w:num>
  <w:num w:numId="41" w16cid:durableId="964697548">
    <w:abstractNumId w:val="15"/>
  </w:num>
  <w:num w:numId="42" w16cid:durableId="1670133376">
    <w:abstractNumId w:val="20"/>
  </w:num>
  <w:num w:numId="43" w16cid:durableId="89930059">
    <w:abstractNumId w:val="26"/>
  </w:num>
  <w:num w:numId="44" w16cid:durableId="542062462">
    <w:abstractNumId w:val="31"/>
  </w:num>
  <w:num w:numId="45" w16cid:durableId="744838107">
    <w:abstractNumId w:val="48"/>
  </w:num>
  <w:num w:numId="46" w16cid:durableId="1370184123">
    <w:abstractNumId w:val="16"/>
  </w:num>
  <w:num w:numId="47" w16cid:durableId="392199104">
    <w:abstractNumId w:val="39"/>
  </w:num>
  <w:num w:numId="48" w16cid:durableId="1142236442">
    <w:abstractNumId w:val="21"/>
  </w:num>
  <w:num w:numId="49" w16cid:durableId="180780826">
    <w:abstractNumId w:val="35"/>
  </w:num>
  <w:num w:numId="50" w16cid:durableId="8536098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20"/>
  <w:drawingGridHorizontalSpacing w:val="108"/>
  <w:drawingGridVerticalSpacing w:val="181"/>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A9"/>
    <w:rsid w:val="00003EDE"/>
    <w:rsid w:val="00011038"/>
    <w:rsid w:val="0001254A"/>
    <w:rsid w:val="00012624"/>
    <w:rsid w:val="00013ECE"/>
    <w:rsid w:val="00014B49"/>
    <w:rsid w:val="0001547B"/>
    <w:rsid w:val="000169EA"/>
    <w:rsid w:val="000169F0"/>
    <w:rsid w:val="00016CA4"/>
    <w:rsid w:val="00022438"/>
    <w:rsid w:val="000229D7"/>
    <w:rsid w:val="000234FD"/>
    <w:rsid w:val="00023A4D"/>
    <w:rsid w:val="000247D1"/>
    <w:rsid w:val="00024A59"/>
    <w:rsid w:val="0002615A"/>
    <w:rsid w:val="00026B47"/>
    <w:rsid w:val="00031588"/>
    <w:rsid w:val="00031E18"/>
    <w:rsid w:val="000320B3"/>
    <w:rsid w:val="000335D2"/>
    <w:rsid w:val="00034E4E"/>
    <w:rsid w:val="00036156"/>
    <w:rsid w:val="00040413"/>
    <w:rsid w:val="00042B31"/>
    <w:rsid w:val="00043DEE"/>
    <w:rsid w:val="00045580"/>
    <w:rsid w:val="000470DA"/>
    <w:rsid w:val="000500E6"/>
    <w:rsid w:val="00050804"/>
    <w:rsid w:val="0005232E"/>
    <w:rsid w:val="0005327A"/>
    <w:rsid w:val="00053E39"/>
    <w:rsid w:val="00055D9A"/>
    <w:rsid w:val="000564EE"/>
    <w:rsid w:val="00056544"/>
    <w:rsid w:val="00060100"/>
    <w:rsid w:val="00060351"/>
    <w:rsid w:val="00060F90"/>
    <w:rsid w:val="00062266"/>
    <w:rsid w:val="00064E4F"/>
    <w:rsid w:val="00070D55"/>
    <w:rsid w:val="00072F47"/>
    <w:rsid w:val="0007363F"/>
    <w:rsid w:val="00075AFA"/>
    <w:rsid w:val="00080873"/>
    <w:rsid w:val="0008331F"/>
    <w:rsid w:val="000840C5"/>
    <w:rsid w:val="000840D4"/>
    <w:rsid w:val="000856C5"/>
    <w:rsid w:val="00085ACB"/>
    <w:rsid w:val="00086240"/>
    <w:rsid w:val="0008652A"/>
    <w:rsid w:val="00086AD0"/>
    <w:rsid w:val="00090A88"/>
    <w:rsid w:val="00091116"/>
    <w:rsid w:val="0009293B"/>
    <w:rsid w:val="00093F24"/>
    <w:rsid w:val="00095642"/>
    <w:rsid w:val="00095E0A"/>
    <w:rsid w:val="0009752F"/>
    <w:rsid w:val="000A0287"/>
    <w:rsid w:val="000A0B6D"/>
    <w:rsid w:val="000A0C6D"/>
    <w:rsid w:val="000A2214"/>
    <w:rsid w:val="000A2323"/>
    <w:rsid w:val="000A5F4F"/>
    <w:rsid w:val="000A69A9"/>
    <w:rsid w:val="000A6BD9"/>
    <w:rsid w:val="000B0AB9"/>
    <w:rsid w:val="000B0D1A"/>
    <w:rsid w:val="000B0FC9"/>
    <w:rsid w:val="000B19D7"/>
    <w:rsid w:val="000B3274"/>
    <w:rsid w:val="000B36D6"/>
    <w:rsid w:val="000B3C7F"/>
    <w:rsid w:val="000B4473"/>
    <w:rsid w:val="000B4805"/>
    <w:rsid w:val="000C03CA"/>
    <w:rsid w:val="000C1F00"/>
    <w:rsid w:val="000C24F6"/>
    <w:rsid w:val="000C3AC2"/>
    <w:rsid w:val="000C449C"/>
    <w:rsid w:val="000C5835"/>
    <w:rsid w:val="000C66D7"/>
    <w:rsid w:val="000D2FAD"/>
    <w:rsid w:val="000D40CE"/>
    <w:rsid w:val="000D6730"/>
    <w:rsid w:val="000E016E"/>
    <w:rsid w:val="000E0C54"/>
    <w:rsid w:val="000E325E"/>
    <w:rsid w:val="000E4529"/>
    <w:rsid w:val="000E53FC"/>
    <w:rsid w:val="000E5CA8"/>
    <w:rsid w:val="000E6837"/>
    <w:rsid w:val="000E6F39"/>
    <w:rsid w:val="000E78F4"/>
    <w:rsid w:val="000F0950"/>
    <w:rsid w:val="000F2E0E"/>
    <w:rsid w:val="000F35FF"/>
    <w:rsid w:val="000F3ABE"/>
    <w:rsid w:val="000F56BC"/>
    <w:rsid w:val="000F6E0D"/>
    <w:rsid w:val="000F6F4A"/>
    <w:rsid w:val="000F7CCD"/>
    <w:rsid w:val="001006A6"/>
    <w:rsid w:val="00102CBB"/>
    <w:rsid w:val="001046E2"/>
    <w:rsid w:val="00104772"/>
    <w:rsid w:val="001067CE"/>
    <w:rsid w:val="00106FE0"/>
    <w:rsid w:val="001101AE"/>
    <w:rsid w:val="00110C3D"/>
    <w:rsid w:val="00120918"/>
    <w:rsid w:val="0012415E"/>
    <w:rsid w:val="00125845"/>
    <w:rsid w:val="001269A1"/>
    <w:rsid w:val="001271A2"/>
    <w:rsid w:val="00127FF3"/>
    <w:rsid w:val="001309AA"/>
    <w:rsid w:val="00135543"/>
    <w:rsid w:val="00135740"/>
    <w:rsid w:val="00143A4D"/>
    <w:rsid w:val="00146489"/>
    <w:rsid w:val="001475B3"/>
    <w:rsid w:val="00147EF2"/>
    <w:rsid w:val="001529BA"/>
    <w:rsid w:val="00153619"/>
    <w:rsid w:val="00154049"/>
    <w:rsid w:val="00156121"/>
    <w:rsid w:val="00156BCC"/>
    <w:rsid w:val="00157BAC"/>
    <w:rsid w:val="00157FDD"/>
    <w:rsid w:val="001631DE"/>
    <w:rsid w:val="0016381C"/>
    <w:rsid w:val="0016573D"/>
    <w:rsid w:val="00166A82"/>
    <w:rsid w:val="001675A5"/>
    <w:rsid w:val="00167CDF"/>
    <w:rsid w:val="00167E05"/>
    <w:rsid w:val="00167EBE"/>
    <w:rsid w:val="001721EF"/>
    <w:rsid w:val="00172CAD"/>
    <w:rsid w:val="001739A8"/>
    <w:rsid w:val="00174CA5"/>
    <w:rsid w:val="00175782"/>
    <w:rsid w:val="00175BF7"/>
    <w:rsid w:val="001765A9"/>
    <w:rsid w:val="00180005"/>
    <w:rsid w:val="00181465"/>
    <w:rsid w:val="00181F4D"/>
    <w:rsid w:val="00182449"/>
    <w:rsid w:val="0018642D"/>
    <w:rsid w:val="00187E74"/>
    <w:rsid w:val="0019061D"/>
    <w:rsid w:val="00190EAB"/>
    <w:rsid w:val="001A088D"/>
    <w:rsid w:val="001A4DAB"/>
    <w:rsid w:val="001A5134"/>
    <w:rsid w:val="001A64D0"/>
    <w:rsid w:val="001B155C"/>
    <w:rsid w:val="001B2512"/>
    <w:rsid w:val="001B2982"/>
    <w:rsid w:val="001B3C73"/>
    <w:rsid w:val="001B4B8B"/>
    <w:rsid w:val="001B73F8"/>
    <w:rsid w:val="001C1D77"/>
    <w:rsid w:val="001C49BD"/>
    <w:rsid w:val="001C639B"/>
    <w:rsid w:val="001D3CFE"/>
    <w:rsid w:val="001D574D"/>
    <w:rsid w:val="001D64B0"/>
    <w:rsid w:val="001E1784"/>
    <w:rsid w:val="001E185C"/>
    <w:rsid w:val="001E337F"/>
    <w:rsid w:val="001E362E"/>
    <w:rsid w:val="001E3E19"/>
    <w:rsid w:val="001E3E38"/>
    <w:rsid w:val="001E7EEF"/>
    <w:rsid w:val="001F05FF"/>
    <w:rsid w:val="001F1FFF"/>
    <w:rsid w:val="001F363C"/>
    <w:rsid w:val="002002B5"/>
    <w:rsid w:val="00204468"/>
    <w:rsid w:val="0020484D"/>
    <w:rsid w:val="00204AC3"/>
    <w:rsid w:val="00204EA1"/>
    <w:rsid w:val="0020658C"/>
    <w:rsid w:val="00207E67"/>
    <w:rsid w:val="00211DD7"/>
    <w:rsid w:val="00212045"/>
    <w:rsid w:val="00215DA3"/>
    <w:rsid w:val="002175B9"/>
    <w:rsid w:val="00217F6A"/>
    <w:rsid w:val="00221BD1"/>
    <w:rsid w:val="00223245"/>
    <w:rsid w:val="00223AEB"/>
    <w:rsid w:val="00223BEB"/>
    <w:rsid w:val="0022406A"/>
    <w:rsid w:val="00226682"/>
    <w:rsid w:val="00230F3A"/>
    <w:rsid w:val="00231EFC"/>
    <w:rsid w:val="00231F34"/>
    <w:rsid w:val="0023533B"/>
    <w:rsid w:val="002365E9"/>
    <w:rsid w:val="00237E98"/>
    <w:rsid w:val="0024021C"/>
    <w:rsid w:val="00240D20"/>
    <w:rsid w:val="00243805"/>
    <w:rsid w:val="00252545"/>
    <w:rsid w:val="0025308E"/>
    <w:rsid w:val="00254FD1"/>
    <w:rsid w:val="0025575B"/>
    <w:rsid w:val="002565F7"/>
    <w:rsid w:val="002571AB"/>
    <w:rsid w:val="0026084C"/>
    <w:rsid w:val="002608DA"/>
    <w:rsid w:val="00261BAB"/>
    <w:rsid w:val="00263323"/>
    <w:rsid w:val="00264765"/>
    <w:rsid w:val="00265666"/>
    <w:rsid w:val="002670F4"/>
    <w:rsid w:val="00271040"/>
    <w:rsid w:val="002712D0"/>
    <w:rsid w:val="00272F28"/>
    <w:rsid w:val="00274F13"/>
    <w:rsid w:val="00283568"/>
    <w:rsid w:val="002849CB"/>
    <w:rsid w:val="00284C42"/>
    <w:rsid w:val="00287214"/>
    <w:rsid w:val="00290D30"/>
    <w:rsid w:val="00292630"/>
    <w:rsid w:val="00293809"/>
    <w:rsid w:val="00293A94"/>
    <w:rsid w:val="00293CFA"/>
    <w:rsid w:val="00295BB2"/>
    <w:rsid w:val="00295C6F"/>
    <w:rsid w:val="002A0FE6"/>
    <w:rsid w:val="002A1E54"/>
    <w:rsid w:val="002A1EC4"/>
    <w:rsid w:val="002A259C"/>
    <w:rsid w:val="002A38BE"/>
    <w:rsid w:val="002A5F37"/>
    <w:rsid w:val="002A6DE3"/>
    <w:rsid w:val="002A7A1B"/>
    <w:rsid w:val="002C145D"/>
    <w:rsid w:val="002C1EC5"/>
    <w:rsid w:val="002C21AC"/>
    <w:rsid w:val="002C2669"/>
    <w:rsid w:val="002C3DBD"/>
    <w:rsid w:val="002C4ECD"/>
    <w:rsid w:val="002C6A91"/>
    <w:rsid w:val="002D153F"/>
    <w:rsid w:val="002D3051"/>
    <w:rsid w:val="002D5148"/>
    <w:rsid w:val="002D55E2"/>
    <w:rsid w:val="002D5E93"/>
    <w:rsid w:val="002E0D6B"/>
    <w:rsid w:val="002E1AE0"/>
    <w:rsid w:val="002E4761"/>
    <w:rsid w:val="002E563A"/>
    <w:rsid w:val="002E592E"/>
    <w:rsid w:val="002E5ADF"/>
    <w:rsid w:val="002E69D2"/>
    <w:rsid w:val="002E7A3F"/>
    <w:rsid w:val="002F1C7D"/>
    <w:rsid w:val="002F359B"/>
    <w:rsid w:val="002F70DD"/>
    <w:rsid w:val="00300014"/>
    <w:rsid w:val="0030128F"/>
    <w:rsid w:val="003030A2"/>
    <w:rsid w:val="003041A2"/>
    <w:rsid w:val="00311120"/>
    <w:rsid w:val="003143D7"/>
    <w:rsid w:val="00315CDD"/>
    <w:rsid w:val="00315FD5"/>
    <w:rsid w:val="00321003"/>
    <w:rsid w:val="003221C5"/>
    <w:rsid w:val="0032318B"/>
    <w:rsid w:val="00325056"/>
    <w:rsid w:val="00325BEF"/>
    <w:rsid w:val="003264E5"/>
    <w:rsid w:val="003271CF"/>
    <w:rsid w:val="00331BA0"/>
    <w:rsid w:val="00333E4D"/>
    <w:rsid w:val="003348BA"/>
    <w:rsid w:val="00334B70"/>
    <w:rsid w:val="00335B98"/>
    <w:rsid w:val="0033670F"/>
    <w:rsid w:val="00336D85"/>
    <w:rsid w:val="0034075E"/>
    <w:rsid w:val="003416BB"/>
    <w:rsid w:val="00342EDB"/>
    <w:rsid w:val="00343F37"/>
    <w:rsid w:val="00345D33"/>
    <w:rsid w:val="00347092"/>
    <w:rsid w:val="00352E52"/>
    <w:rsid w:val="00354AA8"/>
    <w:rsid w:val="003558C2"/>
    <w:rsid w:val="00356A33"/>
    <w:rsid w:val="00357008"/>
    <w:rsid w:val="00357973"/>
    <w:rsid w:val="003644D7"/>
    <w:rsid w:val="00364A47"/>
    <w:rsid w:val="00366111"/>
    <w:rsid w:val="0036636D"/>
    <w:rsid w:val="003676D6"/>
    <w:rsid w:val="003704AC"/>
    <w:rsid w:val="003714C2"/>
    <w:rsid w:val="00373589"/>
    <w:rsid w:val="00375230"/>
    <w:rsid w:val="0037645F"/>
    <w:rsid w:val="00377231"/>
    <w:rsid w:val="00377567"/>
    <w:rsid w:val="003778D8"/>
    <w:rsid w:val="00377BD2"/>
    <w:rsid w:val="00380FCD"/>
    <w:rsid w:val="003829D6"/>
    <w:rsid w:val="0038395C"/>
    <w:rsid w:val="00385046"/>
    <w:rsid w:val="00391FE9"/>
    <w:rsid w:val="00392A18"/>
    <w:rsid w:val="00392A77"/>
    <w:rsid w:val="003931C8"/>
    <w:rsid w:val="00394FEF"/>
    <w:rsid w:val="00395BDC"/>
    <w:rsid w:val="003978E2"/>
    <w:rsid w:val="003A0C6B"/>
    <w:rsid w:val="003A1F28"/>
    <w:rsid w:val="003A4281"/>
    <w:rsid w:val="003A49F2"/>
    <w:rsid w:val="003A7DE2"/>
    <w:rsid w:val="003B0188"/>
    <w:rsid w:val="003B1A03"/>
    <w:rsid w:val="003B1A98"/>
    <w:rsid w:val="003B2FA9"/>
    <w:rsid w:val="003B2FCF"/>
    <w:rsid w:val="003B3EDD"/>
    <w:rsid w:val="003B4A36"/>
    <w:rsid w:val="003B5C16"/>
    <w:rsid w:val="003C073C"/>
    <w:rsid w:val="003C3220"/>
    <w:rsid w:val="003C4C87"/>
    <w:rsid w:val="003C59C1"/>
    <w:rsid w:val="003C7797"/>
    <w:rsid w:val="003D0D7A"/>
    <w:rsid w:val="003D2163"/>
    <w:rsid w:val="003D2E62"/>
    <w:rsid w:val="003E114A"/>
    <w:rsid w:val="003E1429"/>
    <w:rsid w:val="003E1463"/>
    <w:rsid w:val="003E29BD"/>
    <w:rsid w:val="003E3ABD"/>
    <w:rsid w:val="003E41EA"/>
    <w:rsid w:val="003E7668"/>
    <w:rsid w:val="003F03C6"/>
    <w:rsid w:val="003F22B9"/>
    <w:rsid w:val="003F5866"/>
    <w:rsid w:val="003F5F56"/>
    <w:rsid w:val="003F7D6A"/>
    <w:rsid w:val="00400D53"/>
    <w:rsid w:val="00402731"/>
    <w:rsid w:val="004034C2"/>
    <w:rsid w:val="00404B1C"/>
    <w:rsid w:val="00404C14"/>
    <w:rsid w:val="00406E37"/>
    <w:rsid w:val="00407281"/>
    <w:rsid w:val="00410582"/>
    <w:rsid w:val="004118DC"/>
    <w:rsid w:val="0041270B"/>
    <w:rsid w:val="0041664C"/>
    <w:rsid w:val="0041695F"/>
    <w:rsid w:val="00423151"/>
    <w:rsid w:val="00426336"/>
    <w:rsid w:val="00434AB1"/>
    <w:rsid w:val="00435B67"/>
    <w:rsid w:val="00436059"/>
    <w:rsid w:val="00440CE0"/>
    <w:rsid w:val="004449C7"/>
    <w:rsid w:val="00445559"/>
    <w:rsid w:val="00446075"/>
    <w:rsid w:val="004520C0"/>
    <w:rsid w:val="004541A0"/>
    <w:rsid w:val="0045521E"/>
    <w:rsid w:val="0045703C"/>
    <w:rsid w:val="004572F2"/>
    <w:rsid w:val="00462E92"/>
    <w:rsid w:val="00465CF9"/>
    <w:rsid w:val="00470BB4"/>
    <w:rsid w:val="00470C65"/>
    <w:rsid w:val="00473986"/>
    <w:rsid w:val="00473CE5"/>
    <w:rsid w:val="00476085"/>
    <w:rsid w:val="00482714"/>
    <w:rsid w:val="0048517B"/>
    <w:rsid w:val="004858E8"/>
    <w:rsid w:val="004872AB"/>
    <w:rsid w:val="00490DED"/>
    <w:rsid w:val="004915A7"/>
    <w:rsid w:val="00491A9A"/>
    <w:rsid w:val="00491B03"/>
    <w:rsid w:val="004927B1"/>
    <w:rsid w:val="0049666F"/>
    <w:rsid w:val="004967C1"/>
    <w:rsid w:val="00497262"/>
    <w:rsid w:val="004A0A54"/>
    <w:rsid w:val="004A1AA2"/>
    <w:rsid w:val="004A3E29"/>
    <w:rsid w:val="004A5748"/>
    <w:rsid w:val="004A65FF"/>
    <w:rsid w:val="004A69EC"/>
    <w:rsid w:val="004A7756"/>
    <w:rsid w:val="004B0AA2"/>
    <w:rsid w:val="004B12DB"/>
    <w:rsid w:val="004B15AA"/>
    <w:rsid w:val="004B1809"/>
    <w:rsid w:val="004B3AF3"/>
    <w:rsid w:val="004B7D25"/>
    <w:rsid w:val="004C2CEF"/>
    <w:rsid w:val="004C2F73"/>
    <w:rsid w:val="004C7013"/>
    <w:rsid w:val="004C7656"/>
    <w:rsid w:val="004D1205"/>
    <w:rsid w:val="004D3C06"/>
    <w:rsid w:val="004D5840"/>
    <w:rsid w:val="004D6274"/>
    <w:rsid w:val="004D653E"/>
    <w:rsid w:val="004E34B0"/>
    <w:rsid w:val="004E736F"/>
    <w:rsid w:val="004F4FD7"/>
    <w:rsid w:val="004F5B35"/>
    <w:rsid w:val="004F62DB"/>
    <w:rsid w:val="004F7B02"/>
    <w:rsid w:val="0050171D"/>
    <w:rsid w:val="00502E87"/>
    <w:rsid w:val="0050405A"/>
    <w:rsid w:val="005065A3"/>
    <w:rsid w:val="00510675"/>
    <w:rsid w:val="00512FB3"/>
    <w:rsid w:val="00513545"/>
    <w:rsid w:val="005152E1"/>
    <w:rsid w:val="0052067B"/>
    <w:rsid w:val="00521378"/>
    <w:rsid w:val="00524269"/>
    <w:rsid w:val="00525465"/>
    <w:rsid w:val="00532114"/>
    <w:rsid w:val="0053216D"/>
    <w:rsid w:val="005323E7"/>
    <w:rsid w:val="005348AC"/>
    <w:rsid w:val="00535586"/>
    <w:rsid w:val="005429A4"/>
    <w:rsid w:val="0054363F"/>
    <w:rsid w:val="00544122"/>
    <w:rsid w:val="00545631"/>
    <w:rsid w:val="0055163E"/>
    <w:rsid w:val="00552C5D"/>
    <w:rsid w:val="00552D6C"/>
    <w:rsid w:val="005550EE"/>
    <w:rsid w:val="0055650E"/>
    <w:rsid w:val="00560A27"/>
    <w:rsid w:val="005616D9"/>
    <w:rsid w:val="0056239C"/>
    <w:rsid w:val="00565A47"/>
    <w:rsid w:val="00566E6A"/>
    <w:rsid w:val="0057055F"/>
    <w:rsid w:val="0057337B"/>
    <w:rsid w:val="0057709F"/>
    <w:rsid w:val="00577F5F"/>
    <w:rsid w:val="00593687"/>
    <w:rsid w:val="005960E8"/>
    <w:rsid w:val="0059672B"/>
    <w:rsid w:val="005968BE"/>
    <w:rsid w:val="00596A62"/>
    <w:rsid w:val="005A263D"/>
    <w:rsid w:val="005A2D81"/>
    <w:rsid w:val="005A44D6"/>
    <w:rsid w:val="005A5EAB"/>
    <w:rsid w:val="005A6300"/>
    <w:rsid w:val="005A64D4"/>
    <w:rsid w:val="005A6A45"/>
    <w:rsid w:val="005A6B58"/>
    <w:rsid w:val="005B1EAB"/>
    <w:rsid w:val="005B4CDA"/>
    <w:rsid w:val="005B5E7D"/>
    <w:rsid w:val="005B6DDB"/>
    <w:rsid w:val="005C3781"/>
    <w:rsid w:val="005C4805"/>
    <w:rsid w:val="005C535A"/>
    <w:rsid w:val="005C581E"/>
    <w:rsid w:val="005C6CCA"/>
    <w:rsid w:val="005C7546"/>
    <w:rsid w:val="005D0D22"/>
    <w:rsid w:val="005D1BC6"/>
    <w:rsid w:val="005D27F4"/>
    <w:rsid w:val="005D73B9"/>
    <w:rsid w:val="005E7386"/>
    <w:rsid w:val="005F146B"/>
    <w:rsid w:val="005F2136"/>
    <w:rsid w:val="005F3EBE"/>
    <w:rsid w:val="005F4381"/>
    <w:rsid w:val="005F4DA6"/>
    <w:rsid w:val="005F72B5"/>
    <w:rsid w:val="00601144"/>
    <w:rsid w:val="006018F6"/>
    <w:rsid w:val="006029C9"/>
    <w:rsid w:val="00602DDF"/>
    <w:rsid w:val="006032A0"/>
    <w:rsid w:val="00603362"/>
    <w:rsid w:val="00606DE0"/>
    <w:rsid w:val="00606E45"/>
    <w:rsid w:val="006153C0"/>
    <w:rsid w:val="006160C2"/>
    <w:rsid w:val="00616876"/>
    <w:rsid w:val="0062191B"/>
    <w:rsid w:val="00622262"/>
    <w:rsid w:val="00625BC3"/>
    <w:rsid w:val="006269FF"/>
    <w:rsid w:val="00630E0D"/>
    <w:rsid w:val="006319F1"/>
    <w:rsid w:val="00633A4D"/>
    <w:rsid w:val="0063759B"/>
    <w:rsid w:val="0064012E"/>
    <w:rsid w:val="006408B4"/>
    <w:rsid w:val="00642744"/>
    <w:rsid w:val="0064732D"/>
    <w:rsid w:val="006479C0"/>
    <w:rsid w:val="006502F5"/>
    <w:rsid w:val="00650F05"/>
    <w:rsid w:val="00651719"/>
    <w:rsid w:val="00652085"/>
    <w:rsid w:val="00656775"/>
    <w:rsid w:val="006664B0"/>
    <w:rsid w:val="00667355"/>
    <w:rsid w:val="00667AD2"/>
    <w:rsid w:val="006709D3"/>
    <w:rsid w:val="00671D94"/>
    <w:rsid w:val="00677F5A"/>
    <w:rsid w:val="00682237"/>
    <w:rsid w:val="00683D74"/>
    <w:rsid w:val="00683FD7"/>
    <w:rsid w:val="006864D4"/>
    <w:rsid w:val="00686BBB"/>
    <w:rsid w:val="00692FD0"/>
    <w:rsid w:val="006930C9"/>
    <w:rsid w:val="0069490B"/>
    <w:rsid w:val="006A2394"/>
    <w:rsid w:val="006A3878"/>
    <w:rsid w:val="006A4043"/>
    <w:rsid w:val="006A4946"/>
    <w:rsid w:val="006A4A70"/>
    <w:rsid w:val="006A5093"/>
    <w:rsid w:val="006A7CE8"/>
    <w:rsid w:val="006B206B"/>
    <w:rsid w:val="006B3CF1"/>
    <w:rsid w:val="006C00BB"/>
    <w:rsid w:val="006C157A"/>
    <w:rsid w:val="006C600D"/>
    <w:rsid w:val="006C7142"/>
    <w:rsid w:val="006C7F96"/>
    <w:rsid w:val="006D1AF4"/>
    <w:rsid w:val="006D1DF1"/>
    <w:rsid w:val="006D5245"/>
    <w:rsid w:val="006D68D7"/>
    <w:rsid w:val="006D7ECF"/>
    <w:rsid w:val="006E16EB"/>
    <w:rsid w:val="006E21E4"/>
    <w:rsid w:val="006E4561"/>
    <w:rsid w:val="006E5A3A"/>
    <w:rsid w:val="006E7430"/>
    <w:rsid w:val="006F1587"/>
    <w:rsid w:val="006F6554"/>
    <w:rsid w:val="006F69D8"/>
    <w:rsid w:val="006F7BB6"/>
    <w:rsid w:val="00701DE7"/>
    <w:rsid w:val="00702CF5"/>
    <w:rsid w:val="0070449D"/>
    <w:rsid w:val="00704D27"/>
    <w:rsid w:val="00706A4C"/>
    <w:rsid w:val="00706B6D"/>
    <w:rsid w:val="00712D32"/>
    <w:rsid w:val="00713032"/>
    <w:rsid w:val="00716E24"/>
    <w:rsid w:val="00717344"/>
    <w:rsid w:val="007174D4"/>
    <w:rsid w:val="00720345"/>
    <w:rsid w:val="007211FC"/>
    <w:rsid w:val="0072255F"/>
    <w:rsid w:val="00723426"/>
    <w:rsid w:val="0072624E"/>
    <w:rsid w:val="00730B2C"/>
    <w:rsid w:val="00731884"/>
    <w:rsid w:val="00731D3E"/>
    <w:rsid w:val="007345BC"/>
    <w:rsid w:val="00735164"/>
    <w:rsid w:val="0073539D"/>
    <w:rsid w:val="00735C9D"/>
    <w:rsid w:val="00737672"/>
    <w:rsid w:val="00737C0E"/>
    <w:rsid w:val="007408FF"/>
    <w:rsid w:val="00740E8F"/>
    <w:rsid w:val="007433A3"/>
    <w:rsid w:val="007455A0"/>
    <w:rsid w:val="00746B61"/>
    <w:rsid w:val="00746DD2"/>
    <w:rsid w:val="0075617E"/>
    <w:rsid w:val="007576E1"/>
    <w:rsid w:val="00757A72"/>
    <w:rsid w:val="00760482"/>
    <w:rsid w:val="00762134"/>
    <w:rsid w:val="0076538C"/>
    <w:rsid w:val="0077090F"/>
    <w:rsid w:val="00771D4D"/>
    <w:rsid w:val="00771DE0"/>
    <w:rsid w:val="007731AC"/>
    <w:rsid w:val="007765D8"/>
    <w:rsid w:val="00776D49"/>
    <w:rsid w:val="007808D9"/>
    <w:rsid w:val="00780BC0"/>
    <w:rsid w:val="00785474"/>
    <w:rsid w:val="00787769"/>
    <w:rsid w:val="00792358"/>
    <w:rsid w:val="0079238E"/>
    <w:rsid w:val="00794993"/>
    <w:rsid w:val="00794A41"/>
    <w:rsid w:val="0079699B"/>
    <w:rsid w:val="00796C61"/>
    <w:rsid w:val="00797A84"/>
    <w:rsid w:val="007A2967"/>
    <w:rsid w:val="007A32E3"/>
    <w:rsid w:val="007A4A02"/>
    <w:rsid w:val="007A5488"/>
    <w:rsid w:val="007A774E"/>
    <w:rsid w:val="007B099C"/>
    <w:rsid w:val="007B0EDE"/>
    <w:rsid w:val="007B16B5"/>
    <w:rsid w:val="007B1869"/>
    <w:rsid w:val="007B6765"/>
    <w:rsid w:val="007B6EA9"/>
    <w:rsid w:val="007C4070"/>
    <w:rsid w:val="007C50BB"/>
    <w:rsid w:val="007C6EA5"/>
    <w:rsid w:val="007C7011"/>
    <w:rsid w:val="007D01B5"/>
    <w:rsid w:val="007D105B"/>
    <w:rsid w:val="007D1E9D"/>
    <w:rsid w:val="007D1EA6"/>
    <w:rsid w:val="007D2D9D"/>
    <w:rsid w:val="007D4ECE"/>
    <w:rsid w:val="007D631F"/>
    <w:rsid w:val="007D75A7"/>
    <w:rsid w:val="007E1E37"/>
    <w:rsid w:val="007E22A5"/>
    <w:rsid w:val="007E2679"/>
    <w:rsid w:val="007F05F6"/>
    <w:rsid w:val="007F073D"/>
    <w:rsid w:val="007F13EB"/>
    <w:rsid w:val="007F28B5"/>
    <w:rsid w:val="007F2E92"/>
    <w:rsid w:val="007F3582"/>
    <w:rsid w:val="007F3EAF"/>
    <w:rsid w:val="007F4FAF"/>
    <w:rsid w:val="007F4FE4"/>
    <w:rsid w:val="007F5340"/>
    <w:rsid w:val="007F6E8B"/>
    <w:rsid w:val="008005CE"/>
    <w:rsid w:val="00807405"/>
    <w:rsid w:val="00807AFF"/>
    <w:rsid w:val="00810ED0"/>
    <w:rsid w:val="0081334A"/>
    <w:rsid w:val="00816269"/>
    <w:rsid w:val="00816CB0"/>
    <w:rsid w:val="00816EE5"/>
    <w:rsid w:val="00823515"/>
    <w:rsid w:val="0083235A"/>
    <w:rsid w:val="0083432E"/>
    <w:rsid w:val="00834331"/>
    <w:rsid w:val="00835939"/>
    <w:rsid w:val="00840F26"/>
    <w:rsid w:val="00843132"/>
    <w:rsid w:val="008437D5"/>
    <w:rsid w:val="008454DA"/>
    <w:rsid w:val="00846A59"/>
    <w:rsid w:val="00850C5B"/>
    <w:rsid w:val="00852084"/>
    <w:rsid w:val="008524C6"/>
    <w:rsid w:val="008538DE"/>
    <w:rsid w:val="0085655C"/>
    <w:rsid w:val="00857774"/>
    <w:rsid w:val="00857CC2"/>
    <w:rsid w:val="00860034"/>
    <w:rsid w:val="00860F40"/>
    <w:rsid w:val="00862CCD"/>
    <w:rsid w:val="00862F07"/>
    <w:rsid w:val="0086412F"/>
    <w:rsid w:val="00867D77"/>
    <w:rsid w:val="0087077E"/>
    <w:rsid w:val="008722E4"/>
    <w:rsid w:val="00872B0D"/>
    <w:rsid w:val="00873A93"/>
    <w:rsid w:val="00873F85"/>
    <w:rsid w:val="00876D59"/>
    <w:rsid w:val="0088139F"/>
    <w:rsid w:val="00882A09"/>
    <w:rsid w:val="008837B8"/>
    <w:rsid w:val="00884EDF"/>
    <w:rsid w:val="00885073"/>
    <w:rsid w:val="00885C59"/>
    <w:rsid w:val="00885F62"/>
    <w:rsid w:val="008877C4"/>
    <w:rsid w:val="00890B1C"/>
    <w:rsid w:val="00891113"/>
    <w:rsid w:val="00891C2A"/>
    <w:rsid w:val="00892144"/>
    <w:rsid w:val="00892BCD"/>
    <w:rsid w:val="00892F01"/>
    <w:rsid w:val="00894D3E"/>
    <w:rsid w:val="008956D9"/>
    <w:rsid w:val="00895922"/>
    <w:rsid w:val="00896778"/>
    <w:rsid w:val="00896AED"/>
    <w:rsid w:val="00896FCA"/>
    <w:rsid w:val="008A0AC7"/>
    <w:rsid w:val="008A0C85"/>
    <w:rsid w:val="008A1776"/>
    <w:rsid w:val="008A1F34"/>
    <w:rsid w:val="008A2317"/>
    <w:rsid w:val="008A31E7"/>
    <w:rsid w:val="008A35B5"/>
    <w:rsid w:val="008A378B"/>
    <w:rsid w:val="008A3BEE"/>
    <w:rsid w:val="008A4D97"/>
    <w:rsid w:val="008A5194"/>
    <w:rsid w:val="008B2181"/>
    <w:rsid w:val="008B353C"/>
    <w:rsid w:val="008B44F4"/>
    <w:rsid w:val="008B623F"/>
    <w:rsid w:val="008B625D"/>
    <w:rsid w:val="008B7903"/>
    <w:rsid w:val="008C227D"/>
    <w:rsid w:val="008C32D2"/>
    <w:rsid w:val="008C7A85"/>
    <w:rsid w:val="008D0BDD"/>
    <w:rsid w:val="008D0C86"/>
    <w:rsid w:val="008D0F40"/>
    <w:rsid w:val="008D2491"/>
    <w:rsid w:val="008D28D9"/>
    <w:rsid w:val="008D2B0F"/>
    <w:rsid w:val="008D54EA"/>
    <w:rsid w:val="008E1431"/>
    <w:rsid w:val="008E209E"/>
    <w:rsid w:val="008E4F02"/>
    <w:rsid w:val="008E4F38"/>
    <w:rsid w:val="008E72C4"/>
    <w:rsid w:val="008F4071"/>
    <w:rsid w:val="008F40E9"/>
    <w:rsid w:val="008F45F7"/>
    <w:rsid w:val="008F50D7"/>
    <w:rsid w:val="008F77E4"/>
    <w:rsid w:val="00901A3B"/>
    <w:rsid w:val="00901BF3"/>
    <w:rsid w:val="009026D3"/>
    <w:rsid w:val="009044FC"/>
    <w:rsid w:val="00907327"/>
    <w:rsid w:val="00907A71"/>
    <w:rsid w:val="00910771"/>
    <w:rsid w:val="009107A8"/>
    <w:rsid w:val="009119DD"/>
    <w:rsid w:val="00913EEA"/>
    <w:rsid w:val="00921C85"/>
    <w:rsid w:val="00923CBC"/>
    <w:rsid w:val="0092432E"/>
    <w:rsid w:val="00927D26"/>
    <w:rsid w:val="00932902"/>
    <w:rsid w:val="00932BAD"/>
    <w:rsid w:val="00933FB3"/>
    <w:rsid w:val="009345A7"/>
    <w:rsid w:val="00936421"/>
    <w:rsid w:val="00937080"/>
    <w:rsid w:val="009378FE"/>
    <w:rsid w:val="0094028C"/>
    <w:rsid w:val="00942E1E"/>
    <w:rsid w:val="00943294"/>
    <w:rsid w:val="00944067"/>
    <w:rsid w:val="009442D7"/>
    <w:rsid w:val="00944CBC"/>
    <w:rsid w:val="00950799"/>
    <w:rsid w:val="00950F8E"/>
    <w:rsid w:val="00951B15"/>
    <w:rsid w:val="009639A1"/>
    <w:rsid w:val="00964608"/>
    <w:rsid w:val="009646CB"/>
    <w:rsid w:val="009658BD"/>
    <w:rsid w:val="00965910"/>
    <w:rsid w:val="00966AE3"/>
    <w:rsid w:val="0096703F"/>
    <w:rsid w:val="00970411"/>
    <w:rsid w:val="00975B10"/>
    <w:rsid w:val="009774FE"/>
    <w:rsid w:val="009802F0"/>
    <w:rsid w:val="00981B78"/>
    <w:rsid w:val="009864AB"/>
    <w:rsid w:val="00991714"/>
    <w:rsid w:val="0099219E"/>
    <w:rsid w:val="00993DA5"/>
    <w:rsid w:val="00995064"/>
    <w:rsid w:val="00996D47"/>
    <w:rsid w:val="009A1A9A"/>
    <w:rsid w:val="009A2570"/>
    <w:rsid w:val="009A27A1"/>
    <w:rsid w:val="009A4DA3"/>
    <w:rsid w:val="009A65D4"/>
    <w:rsid w:val="009B0BF5"/>
    <w:rsid w:val="009B17FA"/>
    <w:rsid w:val="009B33AA"/>
    <w:rsid w:val="009B52E9"/>
    <w:rsid w:val="009B5556"/>
    <w:rsid w:val="009B64A1"/>
    <w:rsid w:val="009B6E1C"/>
    <w:rsid w:val="009C0388"/>
    <w:rsid w:val="009C2164"/>
    <w:rsid w:val="009C2A05"/>
    <w:rsid w:val="009C2D12"/>
    <w:rsid w:val="009D042A"/>
    <w:rsid w:val="009D4378"/>
    <w:rsid w:val="009D4479"/>
    <w:rsid w:val="009D5D0A"/>
    <w:rsid w:val="009E0BA9"/>
    <w:rsid w:val="009E3D01"/>
    <w:rsid w:val="009E4BE6"/>
    <w:rsid w:val="009E5357"/>
    <w:rsid w:val="009E63E8"/>
    <w:rsid w:val="009F1024"/>
    <w:rsid w:val="00A001B3"/>
    <w:rsid w:val="00A027DC"/>
    <w:rsid w:val="00A05586"/>
    <w:rsid w:val="00A0638E"/>
    <w:rsid w:val="00A077C7"/>
    <w:rsid w:val="00A1019A"/>
    <w:rsid w:val="00A11474"/>
    <w:rsid w:val="00A1376E"/>
    <w:rsid w:val="00A238FA"/>
    <w:rsid w:val="00A269BE"/>
    <w:rsid w:val="00A26D3B"/>
    <w:rsid w:val="00A2745D"/>
    <w:rsid w:val="00A31C8D"/>
    <w:rsid w:val="00A35453"/>
    <w:rsid w:val="00A372A8"/>
    <w:rsid w:val="00A40C2C"/>
    <w:rsid w:val="00A4352C"/>
    <w:rsid w:val="00A45D4B"/>
    <w:rsid w:val="00A46CCD"/>
    <w:rsid w:val="00A47219"/>
    <w:rsid w:val="00A527C6"/>
    <w:rsid w:val="00A53245"/>
    <w:rsid w:val="00A53439"/>
    <w:rsid w:val="00A5434C"/>
    <w:rsid w:val="00A54786"/>
    <w:rsid w:val="00A57841"/>
    <w:rsid w:val="00A6105D"/>
    <w:rsid w:val="00A6496E"/>
    <w:rsid w:val="00A64F5B"/>
    <w:rsid w:val="00A65B47"/>
    <w:rsid w:val="00A71D49"/>
    <w:rsid w:val="00A73022"/>
    <w:rsid w:val="00A815FC"/>
    <w:rsid w:val="00A82860"/>
    <w:rsid w:val="00A82BAB"/>
    <w:rsid w:val="00A842D8"/>
    <w:rsid w:val="00A8440D"/>
    <w:rsid w:val="00A875AB"/>
    <w:rsid w:val="00A9110D"/>
    <w:rsid w:val="00A911C5"/>
    <w:rsid w:val="00A93F7A"/>
    <w:rsid w:val="00A94F86"/>
    <w:rsid w:val="00A9523F"/>
    <w:rsid w:val="00A957A9"/>
    <w:rsid w:val="00A971E7"/>
    <w:rsid w:val="00AA0DCF"/>
    <w:rsid w:val="00AA0FC8"/>
    <w:rsid w:val="00AA21D0"/>
    <w:rsid w:val="00AA7745"/>
    <w:rsid w:val="00AB04C9"/>
    <w:rsid w:val="00AB08A9"/>
    <w:rsid w:val="00AB2275"/>
    <w:rsid w:val="00AB4B89"/>
    <w:rsid w:val="00AB67E9"/>
    <w:rsid w:val="00AC2A7C"/>
    <w:rsid w:val="00AC4A10"/>
    <w:rsid w:val="00AC4AEB"/>
    <w:rsid w:val="00AC5AA0"/>
    <w:rsid w:val="00AD05DB"/>
    <w:rsid w:val="00AD725B"/>
    <w:rsid w:val="00AE0AC3"/>
    <w:rsid w:val="00AF07F0"/>
    <w:rsid w:val="00AF345A"/>
    <w:rsid w:val="00AF4E1E"/>
    <w:rsid w:val="00AF500A"/>
    <w:rsid w:val="00AF5BA3"/>
    <w:rsid w:val="00AF6083"/>
    <w:rsid w:val="00B0028A"/>
    <w:rsid w:val="00B005CF"/>
    <w:rsid w:val="00B00804"/>
    <w:rsid w:val="00B01B6C"/>
    <w:rsid w:val="00B03065"/>
    <w:rsid w:val="00B03A9A"/>
    <w:rsid w:val="00B04541"/>
    <w:rsid w:val="00B05CA1"/>
    <w:rsid w:val="00B06C30"/>
    <w:rsid w:val="00B075ED"/>
    <w:rsid w:val="00B07D60"/>
    <w:rsid w:val="00B12228"/>
    <w:rsid w:val="00B12D4F"/>
    <w:rsid w:val="00B14AD3"/>
    <w:rsid w:val="00B14B94"/>
    <w:rsid w:val="00B153D2"/>
    <w:rsid w:val="00B16233"/>
    <w:rsid w:val="00B165E2"/>
    <w:rsid w:val="00B17326"/>
    <w:rsid w:val="00B17B42"/>
    <w:rsid w:val="00B20A0E"/>
    <w:rsid w:val="00B21A65"/>
    <w:rsid w:val="00B252F1"/>
    <w:rsid w:val="00B25774"/>
    <w:rsid w:val="00B301D5"/>
    <w:rsid w:val="00B30564"/>
    <w:rsid w:val="00B32EA6"/>
    <w:rsid w:val="00B339A0"/>
    <w:rsid w:val="00B33A4C"/>
    <w:rsid w:val="00B3430F"/>
    <w:rsid w:val="00B3462C"/>
    <w:rsid w:val="00B35CE5"/>
    <w:rsid w:val="00B372FE"/>
    <w:rsid w:val="00B41037"/>
    <w:rsid w:val="00B42951"/>
    <w:rsid w:val="00B464CF"/>
    <w:rsid w:val="00B47384"/>
    <w:rsid w:val="00B515AA"/>
    <w:rsid w:val="00B54A79"/>
    <w:rsid w:val="00B562A4"/>
    <w:rsid w:val="00B61296"/>
    <w:rsid w:val="00B617F3"/>
    <w:rsid w:val="00B61DB3"/>
    <w:rsid w:val="00B61F1A"/>
    <w:rsid w:val="00B621FE"/>
    <w:rsid w:val="00B632AD"/>
    <w:rsid w:val="00B63BBC"/>
    <w:rsid w:val="00B64C06"/>
    <w:rsid w:val="00B651FE"/>
    <w:rsid w:val="00B66625"/>
    <w:rsid w:val="00B668A2"/>
    <w:rsid w:val="00B670C6"/>
    <w:rsid w:val="00B67CF3"/>
    <w:rsid w:val="00B7111D"/>
    <w:rsid w:val="00B71F1A"/>
    <w:rsid w:val="00B741B8"/>
    <w:rsid w:val="00B744A1"/>
    <w:rsid w:val="00B75599"/>
    <w:rsid w:val="00B7615C"/>
    <w:rsid w:val="00B76CEE"/>
    <w:rsid w:val="00B830B1"/>
    <w:rsid w:val="00B84D97"/>
    <w:rsid w:val="00B90155"/>
    <w:rsid w:val="00B919AC"/>
    <w:rsid w:val="00B94111"/>
    <w:rsid w:val="00B95770"/>
    <w:rsid w:val="00B97A4A"/>
    <w:rsid w:val="00BA370F"/>
    <w:rsid w:val="00BA3B81"/>
    <w:rsid w:val="00BA7878"/>
    <w:rsid w:val="00BB2621"/>
    <w:rsid w:val="00BB3DBE"/>
    <w:rsid w:val="00BB4A9B"/>
    <w:rsid w:val="00BB51CF"/>
    <w:rsid w:val="00BB6A93"/>
    <w:rsid w:val="00BB71B6"/>
    <w:rsid w:val="00BC07E0"/>
    <w:rsid w:val="00BC2B54"/>
    <w:rsid w:val="00BC4235"/>
    <w:rsid w:val="00BC73E6"/>
    <w:rsid w:val="00BD0AD0"/>
    <w:rsid w:val="00BD34E9"/>
    <w:rsid w:val="00BD4280"/>
    <w:rsid w:val="00BD5E99"/>
    <w:rsid w:val="00BD6AF4"/>
    <w:rsid w:val="00BD7290"/>
    <w:rsid w:val="00BE062F"/>
    <w:rsid w:val="00BE0ACB"/>
    <w:rsid w:val="00BE0C13"/>
    <w:rsid w:val="00BE352E"/>
    <w:rsid w:val="00BE5C1F"/>
    <w:rsid w:val="00BE65BD"/>
    <w:rsid w:val="00BF0A8E"/>
    <w:rsid w:val="00BF2F36"/>
    <w:rsid w:val="00BF3DE4"/>
    <w:rsid w:val="00BF45FC"/>
    <w:rsid w:val="00BF4AA7"/>
    <w:rsid w:val="00BF4EC2"/>
    <w:rsid w:val="00BF54A4"/>
    <w:rsid w:val="00BF7CEB"/>
    <w:rsid w:val="00C0044A"/>
    <w:rsid w:val="00C0345D"/>
    <w:rsid w:val="00C03C50"/>
    <w:rsid w:val="00C0627D"/>
    <w:rsid w:val="00C10374"/>
    <w:rsid w:val="00C112ED"/>
    <w:rsid w:val="00C11915"/>
    <w:rsid w:val="00C12551"/>
    <w:rsid w:val="00C12625"/>
    <w:rsid w:val="00C13FAE"/>
    <w:rsid w:val="00C17E87"/>
    <w:rsid w:val="00C201C1"/>
    <w:rsid w:val="00C2662D"/>
    <w:rsid w:val="00C26C59"/>
    <w:rsid w:val="00C26CC3"/>
    <w:rsid w:val="00C30C42"/>
    <w:rsid w:val="00C33A73"/>
    <w:rsid w:val="00C3637C"/>
    <w:rsid w:val="00C37E3E"/>
    <w:rsid w:val="00C43494"/>
    <w:rsid w:val="00C44B46"/>
    <w:rsid w:val="00C458D8"/>
    <w:rsid w:val="00C469A6"/>
    <w:rsid w:val="00C47DED"/>
    <w:rsid w:val="00C52E34"/>
    <w:rsid w:val="00C53CF3"/>
    <w:rsid w:val="00C53F1A"/>
    <w:rsid w:val="00C56D52"/>
    <w:rsid w:val="00C577BF"/>
    <w:rsid w:val="00C57D66"/>
    <w:rsid w:val="00C6122A"/>
    <w:rsid w:val="00C63E42"/>
    <w:rsid w:val="00C64314"/>
    <w:rsid w:val="00C64F00"/>
    <w:rsid w:val="00C67E19"/>
    <w:rsid w:val="00C71413"/>
    <w:rsid w:val="00C717CD"/>
    <w:rsid w:val="00C746A1"/>
    <w:rsid w:val="00C75BFC"/>
    <w:rsid w:val="00C76053"/>
    <w:rsid w:val="00C80535"/>
    <w:rsid w:val="00C80E41"/>
    <w:rsid w:val="00C85330"/>
    <w:rsid w:val="00C86B98"/>
    <w:rsid w:val="00C87322"/>
    <w:rsid w:val="00C90AFD"/>
    <w:rsid w:val="00C92A10"/>
    <w:rsid w:val="00C92CAC"/>
    <w:rsid w:val="00C96CC9"/>
    <w:rsid w:val="00C97589"/>
    <w:rsid w:val="00C97BD0"/>
    <w:rsid w:val="00CA15C0"/>
    <w:rsid w:val="00CA7AC0"/>
    <w:rsid w:val="00CB031F"/>
    <w:rsid w:val="00CB0EB9"/>
    <w:rsid w:val="00CB273F"/>
    <w:rsid w:val="00CB29AF"/>
    <w:rsid w:val="00CB3EA3"/>
    <w:rsid w:val="00CB75CD"/>
    <w:rsid w:val="00CC1646"/>
    <w:rsid w:val="00CC1F54"/>
    <w:rsid w:val="00CC2E98"/>
    <w:rsid w:val="00CC3A44"/>
    <w:rsid w:val="00CD02DD"/>
    <w:rsid w:val="00CD148C"/>
    <w:rsid w:val="00CD483D"/>
    <w:rsid w:val="00CD5C1F"/>
    <w:rsid w:val="00CD5CFB"/>
    <w:rsid w:val="00CD7B99"/>
    <w:rsid w:val="00CE3878"/>
    <w:rsid w:val="00CE5E31"/>
    <w:rsid w:val="00CF4AA2"/>
    <w:rsid w:val="00CF5747"/>
    <w:rsid w:val="00CF62B6"/>
    <w:rsid w:val="00CF6EDD"/>
    <w:rsid w:val="00CF75F9"/>
    <w:rsid w:val="00D00697"/>
    <w:rsid w:val="00D022C8"/>
    <w:rsid w:val="00D031CA"/>
    <w:rsid w:val="00D06A41"/>
    <w:rsid w:val="00D10477"/>
    <w:rsid w:val="00D11427"/>
    <w:rsid w:val="00D11A57"/>
    <w:rsid w:val="00D13146"/>
    <w:rsid w:val="00D168BC"/>
    <w:rsid w:val="00D178A9"/>
    <w:rsid w:val="00D17D71"/>
    <w:rsid w:val="00D202B5"/>
    <w:rsid w:val="00D20606"/>
    <w:rsid w:val="00D21945"/>
    <w:rsid w:val="00D25B57"/>
    <w:rsid w:val="00D315FE"/>
    <w:rsid w:val="00D333D5"/>
    <w:rsid w:val="00D41B16"/>
    <w:rsid w:val="00D434FE"/>
    <w:rsid w:val="00D509C8"/>
    <w:rsid w:val="00D51518"/>
    <w:rsid w:val="00D56407"/>
    <w:rsid w:val="00D56BB6"/>
    <w:rsid w:val="00D57096"/>
    <w:rsid w:val="00D573DE"/>
    <w:rsid w:val="00D610DE"/>
    <w:rsid w:val="00D61E02"/>
    <w:rsid w:val="00D62AE2"/>
    <w:rsid w:val="00D649F1"/>
    <w:rsid w:val="00D65241"/>
    <w:rsid w:val="00D67981"/>
    <w:rsid w:val="00D70D45"/>
    <w:rsid w:val="00D7257E"/>
    <w:rsid w:val="00D729C0"/>
    <w:rsid w:val="00D735C6"/>
    <w:rsid w:val="00D765E6"/>
    <w:rsid w:val="00D76BB5"/>
    <w:rsid w:val="00D80B4C"/>
    <w:rsid w:val="00D82B17"/>
    <w:rsid w:val="00D86E4A"/>
    <w:rsid w:val="00D97475"/>
    <w:rsid w:val="00DA065C"/>
    <w:rsid w:val="00DA1FDB"/>
    <w:rsid w:val="00DA3F97"/>
    <w:rsid w:val="00DA5997"/>
    <w:rsid w:val="00DA5FF2"/>
    <w:rsid w:val="00DA76E9"/>
    <w:rsid w:val="00DA7CF6"/>
    <w:rsid w:val="00DB19EF"/>
    <w:rsid w:val="00DC39BA"/>
    <w:rsid w:val="00DC694A"/>
    <w:rsid w:val="00DC7687"/>
    <w:rsid w:val="00DC78EE"/>
    <w:rsid w:val="00DD5A28"/>
    <w:rsid w:val="00DE2692"/>
    <w:rsid w:val="00DE2ABB"/>
    <w:rsid w:val="00DE2E49"/>
    <w:rsid w:val="00DF3FB9"/>
    <w:rsid w:val="00DF6D8C"/>
    <w:rsid w:val="00E00B44"/>
    <w:rsid w:val="00E03C93"/>
    <w:rsid w:val="00E03CB7"/>
    <w:rsid w:val="00E03E9C"/>
    <w:rsid w:val="00E04331"/>
    <w:rsid w:val="00E0463F"/>
    <w:rsid w:val="00E060CC"/>
    <w:rsid w:val="00E11F31"/>
    <w:rsid w:val="00E12BE0"/>
    <w:rsid w:val="00E13CD1"/>
    <w:rsid w:val="00E15A02"/>
    <w:rsid w:val="00E16A20"/>
    <w:rsid w:val="00E20350"/>
    <w:rsid w:val="00E213CC"/>
    <w:rsid w:val="00E26181"/>
    <w:rsid w:val="00E32355"/>
    <w:rsid w:val="00E32F17"/>
    <w:rsid w:val="00E344A7"/>
    <w:rsid w:val="00E3729A"/>
    <w:rsid w:val="00E3747D"/>
    <w:rsid w:val="00E40CAF"/>
    <w:rsid w:val="00E42046"/>
    <w:rsid w:val="00E51511"/>
    <w:rsid w:val="00E526DA"/>
    <w:rsid w:val="00E52C7C"/>
    <w:rsid w:val="00E54AE5"/>
    <w:rsid w:val="00E56A69"/>
    <w:rsid w:val="00E63A31"/>
    <w:rsid w:val="00E6570B"/>
    <w:rsid w:val="00E67705"/>
    <w:rsid w:val="00E67C94"/>
    <w:rsid w:val="00E761A5"/>
    <w:rsid w:val="00E77019"/>
    <w:rsid w:val="00E8267D"/>
    <w:rsid w:val="00E84D6F"/>
    <w:rsid w:val="00E90EE6"/>
    <w:rsid w:val="00E92DFB"/>
    <w:rsid w:val="00E936AB"/>
    <w:rsid w:val="00E961CE"/>
    <w:rsid w:val="00E96C0B"/>
    <w:rsid w:val="00E96EBA"/>
    <w:rsid w:val="00EA18F8"/>
    <w:rsid w:val="00EA2B71"/>
    <w:rsid w:val="00EA3FD1"/>
    <w:rsid w:val="00EA51A5"/>
    <w:rsid w:val="00EA5224"/>
    <w:rsid w:val="00EA545A"/>
    <w:rsid w:val="00EA5EB8"/>
    <w:rsid w:val="00EA66D9"/>
    <w:rsid w:val="00EA7981"/>
    <w:rsid w:val="00EB0266"/>
    <w:rsid w:val="00EB1E21"/>
    <w:rsid w:val="00EB3764"/>
    <w:rsid w:val="00EB6046"/>
    <w:rsid w:val="00EB6DC3"/>
    <w:rsid w:val="00EB7A6E"/>
    <w:rsid w:val="00EC1995"/>
    <w:rsid w:val="00EC6CAA"/>
    <w:rsid w:val="00ED19D2"/>
    <w:rsid w:val="00ED39E7"/>
    <w:rsid w:val="00ED4E8A"/>
    <w:rsid w:val="00ED69EC"/>
    <w:rsid w:val="00EE3D66"/>
    <w:rsid w:val="00EE4B17"/>
    <w:rsid w:val="00EE6A05"/>
    <w:rsid w:val="00EF043B"/>
    <w:rsid w:val="00EF2006"/>
    <w:rsid w:val="00EF24EA"/>
    <w:rsid w:val="00EF2A60"/>
    <w:rsid w:val="00EF3B93"/>
    <w:rsid w:val="00EF5C25"/>
    <w:rsid w:val="00F0051A"/>
    <w:rsid w:val="00F043D3"/>
    <w:rsid w:val="00F04A20"/>
    <w:rsid w:val="00F07007"/>
    <w:rsid w:val="00F11379"/>
    <w:rsid w:val="00F131E6"/>
    <w:rsid w:val="00F13AC2"/>
    <w:rsid w:val="00F146B8"/>
    <w:rsid w:val="00F1701B"/>
    <w:rsid w:val="00F17358"/>
    <w:rsid w:val="00F21345"/>
    <w:rsid w:val="00F21BF8"/>
    <w:rsid w:val="00F23546"/>
    <w:rsid w:val="00F241F0"/>
    <w:rsid w:val="00F25EA7"/>
    <w:rsid w:val="00F3699A"/>
    <w:rsid w:val="00F3766C"/>
    <w:rsid w:val="00F40564"/>
    <w:rsid w:val="00F41E0E"/>
    <w:rsid w:val="00F433E5"/>
    <w:rsid w:val="00F43990"/>
    <w:rsid w:val="00F45948"/>
    <w:rsid w:val="00F46F54"/>
    <w:rsid w:val="00F506EB"/>
    <w:rsid w:val="00F50E9F"/>
    <w:rsid w:val="00F513D9"/>
    <w:rsid w:val="00F526DF"/>
    <w:rsid w:val="00F53CC5"/>
    <w:rsid w:val="00F572EF"/>
    <w:rsid w:val="00F575B7"/>
    <w:rsid w:val="00F61848"/>
    <w:rsid w:val="00F62027"/>
    <w:rsid w:val="00F624A5"/>
    <w:rsid w:val="00F643A3"/>
    <w:rsid w:val="00F70B42"/>
    <w:rsid w:val="00F72894"/>
    <w:rsid w:val="00F75B23"/>
    <w:rsid w:val="00F762C7"/>
    <w:rsid w:val="00F76EA2"/>
    <w:rsid w:val="00F77613"/>
    <w:rsid w:val="00F8189C"/>
    <w:rsid w:val="00F83C3A"/>
    <w:rsid w:val="00F86E0F"/>
    <w:rsid w:val="00F93AB1"/>
    <w:rsid w:val="00F948B2"/>
    <w:rsid w:val="00F96F7F"/>
    <w:rsid w:val="00FA1504"/>
    <w:rsid w:val="00FA4C4F"/>
    <w:rsid w:val="00FA676F"/>
    <w:rsid w:val="00FA791B"/>
    <w:rsid w:val="00FA7E55"/>
    <w:rsid w:val="00FB0864"/>
    <w:rsid w:val="00FB09D3"/>
    <w:rsid w:val="00FB26AB"/>
    <w:rsid w:val="00FB2AC1"/>
    <w:rsid w:val="00FB2B1D"/>
    <w:rsid w:val="00FB2D4A"/>
    <w:rsid w:val="00FB3E9A"/>
    <w:rsid w:val="00FB44D6"/>
    <w:rsid w:val="00FB4C06"/>
    <w:rsid w:val="00FB51DE"/>
    <w:rsid w:val="00FB7CA6"/>
    <w:rsid w:val="00FC45B2"/>
    <w:rsid w:val="00FC5778"/>
    <w:rsid w:val="00FD1144"/>
    <w:rsid w:val="00FD153C"/>
    <w:rsid w:val="00FD3021"/>
    <w:rsid w:val="00FD581A"/>
    <w:rsid w:val="00FD5879"/>
    <w:rsid w:val="00FD74E3"/>
    <w:rsid w:val="00FE1378"/>
    <w:rsid w:val="00FE42AC"/>
    <w:rsid w:val="00FE4701"/>
    <w:rsid w:val="00FE5B2F"/>
    <w:rsid w:val="00FE640B"/>
    <w:rsid w:val="00FE77DC"/>
    <w:rsid w:val="00FF5F60"/>
    <w:rsid w:val="0109F716"/>
    <w:rsid w:val="025E4733"/>
    <w:rsid w:val="031D6A7C"/>
    <w:rsid w:val="03733227"/>
    <w:rsid w:val="04624462"/>
    <w:rsid w:val="055C6400"/>
    <w:rsid w:val="05F33697"/>
    <w:rsid w:val="08C729E5"/>
    <w:rsid w:val="0968AB0B"/>
    <w:rsid w:val="0A5161F3"/>
    <w:rsid w:val="0AB48669"/>
    <w:rsid w:val="0B1F0BA9"/>
    <w:rsid w:val="0C546472"/>
    <w:rsid w:val="0D30B2C8"/>
    <w:rsid w:val="0F0B00FB"/>
    <w:rsid w:val="11D7D089"/>
    <w:rsid w:val="13A692B9"/>
    <w:rsid w:val="13AE7F44"/>
    <w:rsid w:val="1511DA54"/>
    <w:rsid w:val="159F5376"/>
    <w:rsid w:val="180183A6"/>
    <w:rsid w:val="1871D1D8"/>
    <w:rsid w:val="1A06D5B9"/>
    <w:rsid w:val="1C61D168"/>
    <w:rsid w:val="1CA792A0"/>
    <w:rsid w:val="1D845845"/>
    <w:rsid w:val="1DFCD87B"/>
    <w:rsid w:val="1E856498"/>
    <w:rsid w:val="1F86B333"/>
    <w:rsid w:val="1FC8FFFE"/>
    <w:rsid w:val="202C5393"/>
    <w:rsid w:val="213065F9"/>
    <w:rsid w:val="230D5307"/>
    <w:rsid w:val="2375A219"/>
    <w:rsid w:val="250C89FC"/>
    <w:rsid w:val="25135D24"/>
    <w:rsid w:val="254C270F"/>
    <w:rsid w:val="27527CB0"/>
    <w:rsid w:val="27B5AD4D"/>
    <w:rsid w:val="27D5E8DD"/>
    <w:rsid w:val="284CF71F"/>
    <w:rsid w:val="2883C7D1"/>
    <w:rsid w:val="29107D9C"/>
    <w:rsid w:val="2C483529"/>
    <w:rsid w:val="2D528FC8"/>
    <w:rsid w:val="2E255297"/>
    <w:rsid w:val="30846F0E"/>
    <w:rsid w:val="31311086"/>
    <w:rsid w:val="313AC2F6"/>
    <w:rsid w:val="313BF1E6"/>
    <w:rsid w:val="325BB541"/>
    <w:rsid w:val="3584463B"/>
    <w:rsid w:val="396E4AEC"/>
    <w:rsid w:val="3AABF0E6"/>
    <w:rsid w:val="3BD49DE6"/>
    <w:rsid w:val="3BF45208"/>
    <w:rsid w:val="3C75EDB9"/>
    <w:rsid w:val="3CE0F1BE"/>
    <w:rsid w:val="3E014C91"/>
    <w:rsid w:val="3E7CC21F"/>
    <w:rsid w:val="3EB27C94"/>
    <w:rsid w:val="3F70E9B9"/>
    <w:rsid w:val="4001308B"/>
    <w:rsid w:val="40BED986"/>
    <w:rsid w:val="4152D9F0"/>
    <w:rsid w:val="41982A04"/>
    <w:rsid w:val="41C07D51"/>
    <w:rsid w:val="4258CB6B"/>
    <w:rsid w:val="4262976D"/>
    <w:rsid w:val="426327C8"/>
    <w:rsid w:val="4289E558"/>
    <w:rsid w:val="4349F4EF"/>
    <w:rsid w:val="4365CECF"/>
    <w:rsid w:val="4470C0E6"/>
    <w:rsid w:val="455F9BDE"/>
    <w:rsid w:val="4666F0F2"/>
    <w:rsid w:val="466F431F"/>
    <w:rsid w:val="46CC337B"/>
    <w:rsid w:val="47785B66"/>
    <w:rsid w:val="47EB5F5E"/>
    <w:rsid w:val="494D21CD"/>
    <w:rsid w:val="4AF48C77"/>
    <w:rsid w:val="4BF2AF36"/>
    <w:rsid w:val="4C592C3E"/>
    <w:rsid w:val="4FCB66F1"/>
    <w:rsid w:val="502FDF31"/>
    <w:rsid w:val="50A4A5CF"/>
    <w:rsid w:val="515E73F3"/>
    <w:rsid w:val="51A9773A"/>
    <w:rsid w:val="51D07AF8"/>
    <w:rsid w:val="528DBB33"/>
    <w:rsid w:val="53D17F4F"/>
    <w:rsid w:val="549460E1"/>
    <w:rsid w:val="5518CE43"/>
    <w:rsid w:val="55699EA2"/>
    <w:rsid w:val="558B1E79"/>
    <w:rsid w:val="58DF97FA"/>
    <w:rsid w:val="5988383F"/>
    <w:rsid w:val="5A644BCB"/>
    <w:rsid w:val="5AAF9BAE"/>
    <w:rsid w:val="5B6E0EF2"/>
    <w:rsid w:val="5D10CFBF"/>
    <w:rsid w:val="5D56F59E"/>
    <w:rsid w:val="5DFE06ED"/>
    <w:rsid w:val="5E397CBF"/>
    <w:rsid w:val="5F45064E"/>
    <w:rsid w:val="5F4522F4"/>
    <w:rsid w:val="6256CCCB"/>
    <w:rsid w:val="63D31BDB"/>
    <w:rsid w:val="648CA61B"/>
    <w:rsid w:val="65B4AD74"/>
    <w:rsid w:val="6620452C"/>
    <w:rsid w:val="6672EDE7"/>
    <w:rsid w:val="6A9F4DBB"/>
    <w:rsid w:val="6AB4E948"/>
    <w:rsid w:val="6B9B300A"/>
    <w:rsid w:val="6C204F80"/>
    <w:rsid w:val="6C4193B6"/>
    <w:rsid w:val="6C6E7492"/>
    <w:rsid w:val="6CCA37C8"/>
    <w:rsid w:val="6DD4B0C6"/>
    <w:rsid w:val="6F4A53E8"/>
    <w:rsid w:val="6FC7EE4D"/>
    <w:rsid w:val="7007EB36"/>
    <w:rsid w:val="71544395"/>
    <w:rsid w:val="728BD436"/>
    <w:rsid w:val="73B25C5F"/>
    <w:rsid w:val="74183660"/>
    <w:rsid w:val="7545629F"/>
    <w:rsid w:val="76276312"/>
    <w:rsid w:val="766667D2"/>
    <w:rsid w:val="77501366"/>
    <w:rsid w:val="79557C98"/>
    <w:rsid w:val="7BD46B92"/>
    <w:rsid w:val="7BFC5AF2"/>
    <w:rsid w:val="7DB661D2"/>
    <w:rsid w:val="7F1265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9F67C"/>
  <w15:docId w15:val="{6F15B560-A7C4-4DDF-B35A-EE7A7A6E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iPriority w:val="1"/>
    <w:qFormat/>
    <w:rsid w:val="006D1DF1"/>
    <w:rPr>
      <w:rFonts w:ascii="Arial" w:eastAsia="Arial" w:hAnsi="Arial" w:cs="Arial"/>
      <w:lang w:val="en-GB"/>
    </w:rPr>
  </w:style>
  <w:style w:type="paragraph" w:styleId="Heading1">
    <w:name w:val="heading 1"/>
    <w:basedOn w:val="Normal"/>
    <w:next w:val="Normal"/>
    <w:link w:val="Heading1Char"/>
    <w:uiPriority w:val="9"/>
    <w:qFormat/>
    <w:rsid w:val="006D1DF1"/>
    <w:pPr>
      <w:outlineLvl w:val="0"/>
    </w:pPr>
    <w:rPr>
      <w:b/>
      <w:bCs/>
      <w:color w:val="003543" w:themeColor="text2"/>
      <w:sz w:val="28"/>
      <w:szCs w:val="28"/>
    </w:rPr>
  </w:style>
  <w:style w:type="paragraph" w:styleId="Heading2">
    <w:name w:val="heading 2"/>
    <w:basedOn w:val="Normal"/>
    <w:next w:val="Normal"/>
    <w:link w:val="Heading2Char"/>
    <w:uiPriority w:val="9"/>
    <w:unhideWhenUsed/>
    <w:qFormat/>
    <w:rsid w:val="006D1DF1"/>
    <w:pPr>
      <w:outlineLvl w:val="1"/>
    </w:pPr>
    <w:rPr>
      <w:b/>
      <w:bCs/>
      <w:color w:val="003543" w:themeColor="text2"/>
    </w:rPr>
  </w:style>
  <w:style w:type="paragraph" w:styleId="Heading3">
    <w:name w:val="heading 3"/>
    <w:basedOn w:val="Heading1"/>
    <w:next w:val="Normal"/>
    <w:link w:val="Heading3Char"/>
    <w:uiPriority w:val="9"/>
    <w:unhideWhenUsed/>
    <w:qFormat/>
    <w:rsid w:val="006D1DF1"/>
    <w:pPr>
      <w:outlineLvl w:val="2"/>
    </w:pPr>
    <w:rPr>
      <w:b w:val="0"/>
      <w:bCs w:val="0"/>
      <w:sz w:val="22"/>
      <w:szCs w:val="22"/>
    </w:rPr>
  </w:style>
  <w:style w:type="paragraph" w:styleId="Heading4">
    <w:name w:val="heading 4"/>
    <w:basedOn w:val="Heading3"/>
    <w:next w:val="Normal"/>
    <w:link w:val="Heading4Char"/>
    <w:uiPriority w:val="9"/>
    <w:unhideWhenUsed/>
    <w:qFormat/>
    <w:rsid w:val="00C26CC3"/>
    <w:pPr>
      <w:outlineLvl w:val="3"/>
    </w:pPr>
  </w:style>
  <w:style w:type="paragraph" w:styleId="Heading5">
    <w:name w:val="heading 5"/>
    <w:basedOn w:val="Heading4"/>
    <w:next w:val="Normal"/>
    <w:link w:val="Heading5Char"/>
    <w:uiPriority w:val="9"/>
    <w:unhideWhenUsed/>
    <w:qFormat/>
    <w:rsid w:val="00C26CC3"/>
    <w:pPr>
      <w:outlineLvl w:val="4"/>
    </w:pPr>
  </w:style>
  <w:style w:type="paragraph" w:styleId="Heading6">
    <w:name w:val="heading 6"/>
    <w:basedOn w:val="Heading5"/>
    <w:next w:val="Normal"/>
    <w:link w:val="Heading6Char"/>
    <w:uiPriority w:val="9"/>
    <w:unhideWhenUsed/>
    <w:qFormat/>
    <w:rsid w:val="00C26CC3"/>
    <w:pPr>
      <w:outlineLvl w:val="5"/>
    </w:pPr>
  </w:style>
  <w:style w:type="paragraph" w:styleId="Heading7">
    <w:name w:val="heading 7"/>
    <w:basedOn w:val="Heading6"/>
    <w:next w:val="Normal"/>
    <w:link w:val="Heading7Char"/>
    <w:uiPriority w:val="9"/>
    <w:unhideWhenUsed/>
    <w:qFormat/>
    <w:rsid w:val="00C26CC3"/>
    <w:pPr>
      <w:outlineLvl w:val="6"/>
    </w:pPr>
  </w:style>
  <w:style w:type="paragraph" w:styleId="Heading8">
    <w:name w:val="heading 8"/>
    <w:basedOn w:val="Heading7"/>
    <w:next w:val="Normal"/>
    <w:link w:val="Heading8Char"/>
    <w:uiPriority w:val="9"/>
    <w:unhideWhenUsed/>
    <w:qFormat/>
    <w:rsid w:val="00C26CC3"/>
    <w:pPr>
      <w:outlineLvl w:val="7"/>
    </w:pPr>
  </w:style>
  <w:style w:type="paragraph" w:styleId="Heading9">
    <w:name w:val="heading 9"/>
    <w:basedOn w:val="Heading8"/>
    <w:next w:val="Normal"/>
    <w:link w:val="Heading9Char"/>
    <w:uiPriority w:val="9"/>
    <w:unhideWhenUsed/>
    <w:qFormat/>
    <w:rsid w:val="00C26CC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C26CC3"/>
    <w:rPr>
      <w:rFonts w:ascii="Arial" w:eastAsia="Arial" w:hAnsi="Arial" w:cs="Arial"/>
      <w:color w:val="003543" w:themeColor="text2"/>
    </w:rPr>
  </w:style>
  <w:style w:type="character" w:styleId="SubtleEmphasis">
    <w:name w:val="Subtle Emphasis"/>
    <w:uiPriority w:val="19"/>
    <w:qFormat/>
    <w:rsid w:val="00295BB2"/>
    <w:rPr>
      <w:i/>
      <w:iCs/>
    </w:rPr>
  </w:style>
  <w:style w:type="paragraph" w:styleId="Footer">
    <w:name w:val="footer"/>
    <w:basedOn w:val="Normal"/>
    <w:link w:val="FooterChar"/>
    <w:uiPriority w:val="99"/>
    <w:unhideWhenUsed/>
    <w:rsid w:val="00816269"/>
    <w:pPr>
      <w:tabs>
        <w:tab w:val="center" w:pos="4513"/>
        <w:tab w:val="right" w:pos="9026"/>
      </w:tabs>
    </w:pPr>
  </w:style>
  <w:style w:type="character" w:customStyle="1" w:styleId="FooterChar">
    <w:name w:val="Footer Char"/>
    <w:basedOn w:val="DefaultParagraphFont"/>
    <w:link w:val="Footer"/>
    <w:uiPriority w:val="99"/>
    <w:rsid w:val="00816269"/>
    <w:rPr>
      <w:rFonts w:ascii="Arial" w:eastAsia="Arial" w:hAnsi="Arial" w:cs="Arial"/>
      <w:lang w:val="en-GB"/>
    </w:rPr>
  </w:style>
  <w:style w:type="paragraph" w:styleId="Revision">
    <w:name w:val="Revision"/>
    <w:hidden/>
    <w:uiPriority w:val="99"/>
    <w:semiHidden/>
    <w:rsid w:val="002A38BE"/>
    <w:pPr>
      <w:widowControl/>
    </w:pPr>
    <w:rPr>
      <w:rFonts w:ascii="Arial" w:eastAsia="Arial" w:hAnsi="Arial" w:cs="Arial"/>
    </w:rPr>
  </w:style>
  <w:style w:type="character" w:customStyle="1" w:styleId="Heading7Char">
    <w:name w:val="Heading 7 Char"/>
    <w:basedOn w:val="DefaultParagraphFont"/>
    <w:link w:val="Heading7"/>
    <w:uiPriority w:val="9"/>
    <w:rsid w:val="00C26CC3"/>
    <w:rPr>
      <w:rFonts w:ascii="Arial" w:eastAsia="Arial" w:hAnsi="Arial" w:cs="Arial"/>
      <w:color w:val="003543" w:themeColor="text2"/>
    </w:rPr>
  </w:style>
  <w:style w:type="character" w:styleId="PlaceholderText">
    <w:name w:val="Placeholder Text"/>
    <w:basedOn w:val="DefaultParagraphFont"/>
    <w:uiPriority w:val="99"/>
    <w:semiHidden/>
    <w:rsid w:val="00A53439"/>
    <w:rPr>
      <w:color w:val="808080"/>
    </w:rPr>
  </w:style>
  <w:style w:type="character" w:styleId="LineNumber">
    <w:name w:val="line number"/>
    <w:basedOn w:val="DefaultParagraphFont"/>
    <w:uiPriority w:val="99"/>
    <w:semiHidden/>
    <w:unhideWhenUsed/>
    <w:rsid w:val="00A53439"/>
  </w:style>
  <w:style w:type="table" w:styleId="TableGrid">
    <w:name w:val="Table Grid"/>
    <w:basedOn w:val="TableNormal"/>
    <w:uiPriority w:val="39"/>
    <w:rsid w:val="00542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D1DF1"/>
    <w:rPr>
      <w:b/>
      <w:bCs/>
      <w:color w:val="003543" w:themeColor="text2"/>
      <w:sz w:val="40"/>
      <w:szCs w:val="40"/>
    </w:rPr>
  </w:style>
  <w:style w:type="character" w:customStyle="1" w:styleId="TitleChar">
    <w:name w:val="Title Char"/>
    <w:basedOn w:val="DefaultParagraphFont"/>
    <w:link w:val="Title"/>
    <w:uiPriority w:val="10"/>
    <w:rsid w:val="006D1DF1"/>
    <w:rPr>
      <w:rFonts w:ascii="Arial" w:eastAsia="Arial" w:hAnsi="Arial" w:cs="Arial"/>
      <w:b/>
      <w:bCs/>
      <w:color w:val="003543" w:themeColor="text2"/>
      <w:sz w:val="40"/>
      <w:szCs w:val="40"/>
    </w:rPr>
  </w:style>
  <w:style w:type="character" w:customStyle="1" w:styleId="Heading1Char">
    <w:name w:val="Heading 1 Char"/>
    <w:basedOn w:val="DefaultParagraphFont"/>
    <w:link w:val="Heading1"/>
    <w:uiPriority w:val="9"/>
    <w:rsid w:val="006D1DF1"/>
    <w:rPr>
      <w:rFonts w:ascii="Arial" w:eastAsia="Arial" w:hAnsi="Arial" w:cs="Arial"/>
      <w:b/>
      <w:bCs/>
      <w:color w:val="003543" w:themeColor="text2"/>
      <w:sz w:val="28"/>
      <w:szCs w:val="28"/>
    </w:rPr>
  </w:style>
  <w:style w:type="character" w:customStyle="1" w:styleId="Heading2Char">
    <w:name w:val="Heading 2 Char"/>
    <w:basedOn w:val="DefaultParagraphFont"/>
    <w:link w:val="Heading2"/>
    <w:uiPriority w:val="9"/>
    <w:rsid w:val="006D1DF1"/>
    <w:rPr>
      <w:rFonts w:ascii="Arial" w:eastAsia="Arial" w:hAnsi="Arial" w:cs="Arial"/>
      <w:b/>
      <w:bCs/>
      <w:color w:val="003543" w:themeColor="text2"/>
    </w:rPr>
  </w:style>
  <w:style w:type="character" w:customStyle="1" w:styleId="Heading3Char">
    <w:name w:val="Heading 3 Char"/>
    <w:basedOn w:val="DefaultParagraphFont"/>
    <w:link w:val="Heading3"/>
    <w:uiPriority w:val="9"/>
    <w:rsid w:val="006D1DF1"/>
    <w:rPr>
      <w:rFonts w:ascii="Arial" w:eastAsia="Arial" w:hAnsi="Arial" w:cs="Arial"/>
      <w:color w:val="003543" w:themeColor="text2"/>
    </w:rPr>
  </w:style>
  <w:style w:type="paragraph" w:styleId="Subtitle">
    <w:name w:val="Subtitle"/>
    <w:basedOn w:val="Heading1"/>
    <w:next w:val="Normal"/>
    <w:link w:val="SubtitleChar"/>
    <w:uiPriority w:val="11"/>
    <w:qFormat/>
    <w:rsid w:val="006D1DF1"/>
    <w:rPr>
      <w:b w:val="0"/>
      <w:bCs w:val="0"/>
    </w:rPr>
  </w:style>
  <w:style w:type="character" w:customStyle="1" w:styleId="SubtitleChar">
    <w:name w:val="Subtitle Char"/>
    <w:basedOn w:val="DefaultParagraphFont"/>
    <w:link w:val="Subtitle"/>
    <w:uiPriority w:val="11"/>
    <w:rsid w:val="006D1DF1"/>
    <w:rPr>
      <w:rFonts w:ascii="Arial" w:eastAsia="Arial" w:hAnsi="Arial" w:cs="Arial"/>
      <w:color w:val="003543" w:themeColor="text2"/>
      <w:sz w:val="28"/>
      <w:szCs w:val="28"/>
    </w:rPr>
  </w:style>
  <w:style w:type="character" w:styleId="Hashtag">
    <w:name w:val="Hashtag"/>
    <w:uiPriority w:val="99"/>
    <w:rsid w:val="008C7A85"/>
    <w:rPr>
      <w:color w:val="000000" w:themeColor="text1"/>
    </w:rPr>
  </w:style>
  <w:style w:type="character" w:styleId="Emphasis">
    <w:name w:val="Emphasis"/>
    <w:basedOn w:val="SubtleEmphasis"/>
    <w:uiPriority w:val="20"/>
    <w:qFormat/>
    <w:rsid w:val="00295BB2"/>
    <w:rPr>
      <w:i/>
      <w:iCs/>
    </w:rPr>
  </w:style>
  <w:style w:type="character" w:customStyle="1" w:styleId="Heading4Char">
    <w:name w:val="Heading 4 Char"/>
    <w:basedOn w:val="DefaultParagraphFont"/>
    <w:link w:val="Heading4"/>
    <w:uiPriority w:val="9"/>
    <w:rsid w:val="00C26CC3"/>
    <w:rPr>
      <w:rFonts w:ascii="Arial" w:eastAsia="Arial" w:hAnsi="Arial" w:cs="Arial"/>
      <w:color w:val="003543" w:themeColor="text2"/>
    </w:rPr>
  </w:style>
  <w:style w:type="table" w:styleId="GridTable7Colorful">
    <w:name w:val="Grid Table 7 Colorful"/>
    <w:basedOn w:val="TableNormal"/>
    <w:uiPriority w:val="52"/>
    <w:rsid w:val="00F2354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Heading5Char">
    <w:name w:val="Heading 5 Char"/>
    <w:basedOn w:val="DefaultParagraphFont"/>
    <w:link w:val="Heading5"/>
    <w:uiPriority w:val="9"/>
    <w:rsid w:val="00C26CC3"/>
    <w:rPr>
      <w:rFonts w:ascii="Arial" w:eastAsia="Arial" w:hAnsi="Arial" w:cs="Arial"/>
      <w:color w:val="003543" w:themeColor="text2"/>
    </w:rPr>
  </w:style>
  <w:style w:type="character" w:customStyle="1" w:styleId="Heading8Char">
    <w:name w:val="Heading 8 Char"/>
    <w:basedOn w:val="DefaultParagraphFont"/>
    <w:link w:val="Heading8"/>
    <w:uiPriority w:val="9"/>
    <w:rsid w:val="00C26CC3"/>
    <w:rPr>
      <w:rFonts w:ascii="Arial" w:eastAsia="Arial" w:hAnsi="Arial" w:cs="Arial"/>
      <w:color w:val="003543" w:themeColor="text2"/>
    </w:rPr>
  </w:style>
  <w:style w:type="character" w:customStyle="1" w:styleId="Heading9Char">
    <w:name w:val="Heading 9 Char"/>
    <w:basedOn w:val="DefaultParagraphFont"/>
    <w:link w:val="Heading9"/>
    <w:uiPriority w:val="9"/>
    <w:rsid w:val="00C26CC3"/>
    <w:rPr>
      <w:rFonts w:ascii="Arial" w:eastAsia="Arial" w:hAnsi="Arial" w:cs="Arial"/>
      <w:color w:val="003543" w:themeColor="text2"/>
    </w:rPr>
  </w:style>
  <w:style w:type="paragraph" w:styleId="BodyText2">
    <w:name w:val="Body Text 2"/>
    <w:basedOn w:val="Normal"/>
    <w:link w:val="BodyText2Char"/>
    <w:uiPriority w:val="99"/>
    <w:unhideWhenUsed/>
    <w:rsid w:val="00816269"/>
  </w:style>
  <w:style w:type="numbering" w:customStyle="1" w:styleId="CurrentList1">
    <w:name w:val="Current List1"/>
    <w:uiPriority w:val="99"/>
    <w:rsid w:val="0055650E"/>
    <w:pPr>
      <w:numPr>
        <w:numId w:val="14"/>
      </w:numPr>
    </w:pPr>
  </w:style>
  <w:style w:type="numbering" w:customStyle="1" w:styleId="CurrentList2">
    <w:name w:val="Current List2"/>
    <w:uiPriority w:val="99"/>
    <w:rsid w:val="0055650E"/>
    <w:pPr>
      <w:numPr>
        <w:numId w:val="15"/>
      </w:numPr>
    </w:pPr>
  </w:style>
  <w:style w:type="numbering" w:customStyle="1" w:styleId="RCOT-BulletList">
    <w:name w:val="RCOT - Bullet List"/>
    <w:uiPriority w:val="99"/>
    <w:rsid w:val="00C92A10"/>
    <w:pPr>
      <w:numPr>
        <w:numId w:val="26"/>
      </w:numPr>
    </w:pPr>
  </w:style>
  <w:style w:type="numbering" w:customStyle="1" w:styleId="CurrentList3">
    <w:name w:val="Current List3"/>
    <w:uiPriority w:val="99"/>
    <w:rsid w:val="006E5A3A"/>
    <w:pPr>
      <w:numPr>
        <w:numId w:val="18"/>
      </w:numPr>
    </w:pPr>
  </w:style>
  <w:style w:type="character" w:styleId="Strong">
    <w:name w:val="Strong"/>
    <w:basedOn w:val="Emphasis"/>
    <w:uiPriority w:val="22"/>
    <w:qFormat/>
    <w:rsid w:val="00295BB2"/>
    <w:rPr>
      <w:b/>
      <w:bCs/>
      <w:i/>
      <w:iCs/>
    </w:rPr>
  </w:style>
  <w:style w:type="paragraph" w:customStyle="1" w:styleId="BulletRCOT">
    <w:name w:val="*Bullet–RCOT"/>
    <w:uiPriority w:val="1"/>
    <w:qFormat/>
    <w:rsid w:val="00334B70"/>
    <w:pPr>
      <w:widowControl/>
      <w:numPr>
        <w:numId w:val="28"/>
      </w:numPr>
      <w:contextualSpacing/>
    </w:pPr>
    <w:rPr>
      <w:rFonts w:ascii="Arial" w:eastAsia="Arial" w:hAnsi="Arial" w:cs="Arial"/>
      <w:color w:val="000000" w:themeColor="text1"/>
      <w:lang w:val="en-GB"/>
    </w:rPr>
  </w:style>
  <w:style w:type="paragraph" w:customStyle="1" w:styleId="BulletNumberRCOT">
    <w:name w:val="*Bullet Number–RCOT"/>
    <w:basedOn w:val="Normal"/>
    <w:uiPriority w:val="1"/>
    <w:qFormat/>
    <w:rsid w:val="00334B70"/>
    <w:pPr>
      <w:numPr>
        <w:numId w:val="13"/>
      </w:numPr>
      <w:ind w:left="357" w:hanging="357"/>
      <w:contextualSpacing/>
    </w:pPr>
  </w:style>
  <w:style w:type="table" w:styleId="GridTable4-Accent6">
    <w:name w:val="Grid Table 4 Accent 6"/>
    <w:basedOn w:val="TableNormal"/>
    <w:uiPriority w:val="49"/>
    <w:rsid w:val="004C7013"/>
    <w:tblPr>
      <w:tblStyleRowBandSize w:val="1"/>
      <w:tblStyleColBandSize w:val="1"/>
      <w:tblBorders>
        <w:top w:val="single" w:sz="4" w:space="0" w:color="F1A89E" w:themeColor="accent6" w:themeTint="99"/>
        <w:left w:val="single" w:sz="4" w:space="0" w:color="F1A89E" w:themeColor="accent6" w:themeTint="99"/>
        <w:bottom w:val="single" w:sz="4" w:space="0" w:color="F1A89E" w:themeColor="accent6" w:themeTint="99"/>
        <w:right w:val="single" w:sz="4" w:space="0" w:color="F1A89E" w:themeColor="accent6" w:themeTint="99"/>
        <w:insideH w:val="single" w:sz="4" w:space="0" w:color="F1A89E" w:themeColor="accent6" w:themeTint="99"/>
        <w:insideV w:val="single" w:sz="4" w:space="0" w:color="F1A89E" w:themeColor="accent6" w:themeTint="99"/>
      </w:tblBorders>
    </w:tblPr>
    <w:tblStylePr w:type="firstRow">
      <w:rPr>
        <w:b/>
        <w:bCs/>
        <w:color w:val="FFFFFF" w:themeColor="background1"/>
      </w:rPr>
      <w:tblPr/>
      <w:tcPr>
        <w:tcBorders>
          <w:top w:val="single" w:sz="4" w:space="0" w:color="E8705E" w:themeColor="accent6"/>
          <w:left w:val="single" w:sz="4" w:space="0" w:color="E8705E" w:themeColor="accent6"/>
          <w:bottom w:val="single" w:sz="4" w:space="0" w:color="E8705E" w:themeColor="accent6"/>
          <w:right w:val="single" w:sz="4" w:space="0" w:color="E8705E" w:themeColor="accent6"/>
          <w:insideH w:val="nil"/>
          <w:insideV w:val="nil"/>
        </w:tcBorders>
        <w:shd w:val="clear" w:color="auto" w:fill="E8705E" w:themeFill="accent6"/>
      </w:tcPr>
    </w:tblStylePr>
    <w:tblStylePr w:type="lastRow">
      <w:rPr>
        <w:b/>
        <w:bCs/>
      </w:rPr>
      <w:tblPr/>
      <w:tcPr>
        <w:tcBorders>
          <w:top w:val="double" w:sz="4" w:space="0" w:color="E8705E" w:themeColor="accent6"/>
        </w:tcBorders>
      </w:tcPr>
    </w:tblStylePr>
    <w:tblStylePr w:type="firstCol">
      <w:rPr>
        <w:b/>
        <w:bCs/>
      </w:rPr>
    </w:tblStylePr>
    <w:tblStylePr w:type="lastCol">
      <w:rPr>
        <w:b/>
        <w:bCs/>
      </w:rPr>
    </w:tblStylePr>
    <w:tblStylePr w:type="band1Vert">
      <w:tblPr/>
      <w:tcPr>
        <w:shd w:val="clear" w:color="auto" w:fill="FAE2DE" w:themeFill="accent6" w:themeFillTint="33"/>
      </w:tcPr>
    </w:tblStylePr>
    <w:tblStylePr w:type="band1Horz">
      <w:tblPr/>
      <w:tcPr>
        <w:shd w:val="clear" w:color="auto" w:fill="FAE2DE" w:themeFill="accent6" w:themeFillTint="33"/>
      </w:tcPr>
    </w:tblStylePr>
  </w:style>
  <w:style w:type="table" w:styleId="PlainTable2">
    <w:name w:val="Plain Table 2"/>
    <w:basedOn w:val="TableNormal"/>
    <w:uiPriority w:val="42"/>
    <w:rsid w:val="004C701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IntenseEmphasis">
    <w:name w:val="Intense Emphasis"/>
    <w:basedOn w:val="DefaultParagraphFont"/>
    <w:uiPriority w:val="21"/>
    <w:qFormat/>
    <w:rsid w:val="00407281"/>
    <w:rPr>
      <w:i/>
      <w:iCs/>
      <w:color w:val="003543" w:themeColor="text2"/>
    </w:rPr>
  </w:style>
  <w:style w:type="paragraph" w:styleId="Quote">
    <w:name w:val="Quote"/>
    <w:basedOn w:val="Normal"/>
    <w:next w:val="Normal"/>
    <w:link w:val="QuoteChar"/>
    <w:uiPriority w:val="29"/>
    <w:qFormat/>
    <w:rsid w:val="00295BB2"/>
    <w:rPr>
      <w:color w:val="003543" w:themeColor="text2"/>
    </w:rPr>
  </w:style>
  <w:style w:type="character" w:customStyle="1" w:styleId="QuoteChar">
    <w:name w:val="Quote Char"/>
    <w:basedOn w:val="DefaultParagraphFont"/>
    <w:link w:val="Quote"/>
    <w:uiPriority w:val="29"/>
    <w:rsid w:val="00295BB2"/>
    <w:rPr>
      <w:rFonts w:ascii="Arial" w:eastAsia="Arial" w:hAnsi="Arial" w:cs="Arial"/>
      <w:color w:val="003543" w:themeColor="text2"/>
    </w:rPr>
  </w:style>
  <w:style w:type="paragraph" w:styleId="IntenseQuote">
    <w:name w:val="Intense Quote"/>
    <w:basedOn w:val="Normal"/>
    <w:next w:val="Normal"/>
    <w:link w:val="IntenseQuoteChar"/>
    <w:uiPriority w:val="30"/>
    <w:qFormat/>
    <w:rsid w:val="00295BB2"/>
    <w:rPr>
      <w:color w:val="003543" w:themeColor="text2"/>
    </w:rPr>
  </w:style>
  <w:style w:type="character" w:customStyle="1" w:styleId="IntenseQuoteChar">
    <w:name w:val="Intense Quote Char"/>
    <w:basedOn w:val="DefaultParagraphFont"/>
    <w:link w:val="IntenseQuote"/>
    <w:uiPriority w:val="30"/>
    <w:rsid w:val="00295BB2"/>
    <w:rPr>
      <w:rFonts w:ascii="Arial" w:eastAsia="Arial" w:hAnsi="Arial" w:cs="Arial"/>
      <w:color w:val="003543" w:themeColor="text2"/>
    </w:rPr>
  </w:style>
  <w:style w:type="character" w:styleId="IntenseReference">
    <w:name w:val="Intense Reference"/>
    <w:uiPriority w:val="32"/>
    <w:qFormat/>
    <w:rsid w:val="00B06C30"/>
    <w:rPr>
      <w:b/>
      <w:bCs/>
      <w:color w:val="003543" w:themeColor="text2"/>
    </w:rPr>
  </w:style>
  <w:style w:type="character" w:customStyle="1" w:styleId="BodyText2Char">
    <w:name w:val="Body Text 2 Char"/>
    <w:basedOn w:val="DefaultParagraphFont"/>
    <w:link w:val="BodyText2"/>
    <w:uiPriority w:val="99"/>
    <w:rsid w:val="00C26CC3"/>
    <w:rPr>
      <w:rFonts w:ascii="Arial" w:eastAsia="Arial" w:hAnsi="Arial" w:cs="Arial"/>
    </w:rPr>
  </w:style>
  <w:style w:type="paragraph" w:styleId="ListBullet">
    <w:name w:val="List Bullet"/>
    <w:basedOn w:val="BulletRCOT"/>
    <w:uiPriority w:val="99"/>
    <w:unhideWhenUsed/>
    <w:rsid w:val="005F72B5"/>
  </w:style>
  <w:style w:type="paragraph" w:styleId="ListParagraph">
    <w:name w:val="List Paragraph"/>
    <w:basedOn w:val="BulletRCOT"/>
    <w:uiPriority w:val="34"/>
    <w:qFormat/>
    <w:rsid w:val="006D1DF1"/>
  </w:style>
  <w:style w:type="paragraph" w:styleId="List">
    <w:name w:val="List"/>
    <w:basedOn w:val="Normal"/>
    <w:uiPriority w:val="99"/>
    <w:unhideWhenUsed/>
    <w:rsid w:val="00525465"/>
    <w:pPr>
      <w:ind w:left="283" w:hanging="283"/>
      <w:contextualSpacing/>
    </w:pPr>
  </w:style>
  <w:style w:type="paragraph" w:styleId="List2">
    <w:name w:val="List 2"/>
    <w:basedOn w:val="Normal"/>
    <w:uiPriority w:val="99"/>
    <w:unhideWhenUsed/>
    <w:rsid w:val="00525465"/>
    <w:pPr>
      <w:ind w:left="566" w:hanging="283"/>
      <w:contextualSpacing/>
    </w:pPr>
  </w:style>
  <w:style w:type="paragraph" w:styleId="ListNumber">
    <w:name w:val="List Number"/>
    <w:basedOn w:val="Normal"/>
    <w:uiPriority w:val="99"/>
    <w:unhideWhenUsed/>
    <w:rsid w:val="00525465"/>
    <w:pPr>
      <w:numPr>
        <w:numId w:val="30"/>
      </w:numPr>
      <w:contextualSpacing/>
    </w:pPr>
  </w:style>
  <w:style w:type="paragraph" w:customStyle="1" w:styleId="TableRCOT">
    <w:name w:val="*Table–RCOT"/>
    <w:uiPriority w:val="1"/>
    <w:qFormat/>
    <w:rsid w:val="00807405"/>
    <w:pPr>
      <w:keepNext/>
      <w:widowControl/>
    </w:pPr>
    <w:rPr>
      <w:rFonts w:ascii="Arial" w:eastAsia="Arial" w:hAnsi="Arial" w:cs="Arial"/>
      <w:color w:val="000000" w:themeColor="text1"/>
      <w:lang w:val="en-GB"/>
    </w:rPr>
  </w:style>
  <w:style w:type="table" w:styleId="GridTable4">
    <w:name w:val="Grid Table 4"/>
    <w:basedOn w:val="TableNormal"/>
    <w:uiPriority w:val="49"/>
    <w:rsid w:val="0001103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11038"/>
    <w:tblPr>
      <w:tblStyleRowBandSize w:val="1"/>
      <w:tblStyleColBandSize w:val="1"/>
      <w:tblBorders>
        <w:top w:val="single" w:sz="4" w:space="0" w:color="8DE1D2" w:themeColor="accent1" w:themeTint="99"/>
        <w:left w:val="single" w:sz="4" w:space="0" w:color="8DE1D2" w:themeColor="accent1" w:themeTint="99"/>
        <w:bottom w:val="single" w:sz="4" w:space="0" w:color="8DE1D2" w:themeColor="accent1" w:themeTint="99"/>
        <w:right w:val="single" w:sz="4" w:space="0" w:color="8DE1D2" w:themeColor="accent1" w:themeTint="99"/>
        <w:insideH w:val="single" w:sz="4" w:space="0" w:color="8DE1D2" w:themeColor="accent1" w:themeTint="99"/>
        <w:insideV w:val="single" w:sz="4" w:space="0" w:color="8DE1D2" w:themeColor="accent1" w:themeTint="99"/>
      </w:tblBorders>
    </w:tblPr>
    <w:tblStylePr w:type="firstRow">
      <w:rPr>
        <w:b/>
        <w:bCs/>
        <w:color w:val="FFFFFF" w:themeColor="background1"/>
      </w:rPr>
      <w:tblPr/>
      <w:tcPr>
        <w:tcBorders>
          <w:top w:val="single" w:sz="4" w:space="0" w:color="42CEB5" w:themeColor="accent1"/>
          <w:left w:val="single" w:sz="4" w:space="0" w:color="42CEB5" w:themeColor="accent1"/>
          <w:bottom w:val="single" w:sz="4" w:space="0" w:color="42CEB5" w:themeColor="accent1"/>
          <w:right w:val="single" w:sz="4" w:space="0" w:color="42CEB5" w:themeColor="accent1"/>
          <w:insideH w:val="nil"/>
          <w:insideV w:val="nil"/>
        </w:tcBorders>
        <w:shd w:val="clear" w:color="auto" w:fill="42CEB5" w:themeFill="accent1"/>
      </w:tcPr>
    </w:tblStylePr>
    <w:tblStylePr w:type="lastRow">
      <w:rPr>
        <w:b/>
        <w:bCs/>
      </w:rPr>
      <w:tblPr/>
      <w:tcPr>
        <w:tcBorders>
          <w:top w:val="double" w:sz="4" w:space="0" w:color="42CEB5" w:themeColor="accent1"/>
        </w:tcBorders>
      </w:tcPr>
    </w:tblStylePr>
    <w:tblStylePr w:type="firstCol">
      <w:rPr>
        <w:b/>
        <w:bCs/>
      </w:rPr>
    </w:tblStylePr>
    <w:tblStylePr w:type="lastCol">
      <w:rPr>
        <w:b/>
        <w:bCs/>
      </w:rPr>
    </w:tblStylePr>
    <w:tblStylePr w:type="band1Vert">
      <w:tblPr/>
      <w:tcPr>
        <w:shd w:val="clear" w:color="auto" w:fill="D9F5F0" w:themeFill="accent1" w:themeFillTint="33"/>
      </w:tcPr>
    </w:tblStylePr>
    <w:tblStylePr w:type="band1Horz">
      <w:tblPr/>
      <w:tcPr>
        <w:shd w:val="clear" w:color="auto" w:fill="D9F5F0" w:themeFill="accent1" w:themeFillTint="33"/>
      </w:tcPr>
    </w:tblStylePr>
  </w:style>
  <w:style w:type="paragraph" w:customStyle="1" w:styleId="BodyCopyRCOT">
    <w:name w:val="*Body Copy–RCOT"/>
    <w:uiPriority w:val="1"/>
    <w:qFormat/>
    <w:rsid w:val="00807405"/>
    <w:rPr>
      <w:rFonts w:ascii="Arial" w:eastAsia="Arial" w:hAnsi="Arial" w:cs="Arial"/>
      <w:lang w:val="en-GB"/>
    </w:rPr>
  </w:style>
  <w:style w:type="paragraph" w:customStyle="1" w:styleId="TitleRCOT">
    <w:name w:val="*Title–RCOT"/>
    <w:basedOn w:val="Heading1"/>
    <w:uiPriority w:val="1"/>
    <w:qFormat/>
    <w:rsid w:val="008005CE"/>
    <w:rPr>
      <w:sz w:val="40"/>
      <w:szCs w:val="40"/>
    </w:rPr>
  </w:style>
  <w:style w:type="paragraph" w:customStyle="1" w:styleId="SubtitleRCOT">
    <w:name w:val="*Subtitle–RCOT"/>
    <w:uiPriority w:val="1"/>
    <w:qFormat/>
    <w:rsid w:val="008005CE"/>
    <w:rPr>
      <w:rFonts w:ascii="Arial" w:eastAsia="Arial" w:hAnsi="Arial" w:cs="Arial"/>
      <w:color w:val="003543" w:themeColor="text2"/>
      <w:sz w:val="28"/>
      <w:szCs w:val="28"/>
      <w:lang w:val="en-GB"/>
    </w:rPr>
  </w:style>
  <w:style w:type="paragraph" w:customStyle="1" w:styleId="Heading1RCOT">
    <w:name w:val="*Heading 1–RCOT"/>
    <w:uiPriority w:val="1"/>
    <w:qFormat/>
    <w:rsid w:val="00F8189C"/>
    <w:rPr>
      <w:rFonts w:ascii="Arial" w:eastAsia="Arial" w:hAnsi="Arial" w:cs="Arial"/>
      <w:b/>
      <w:bCs/>
      <w:color w:val="003543" w:themeColor="text2"/>
      <w:sz w:val="28"/>
      <w:szCs w:val="28"/>
      <w:lang w:val="en-GB"/>
    </w:rPr>
  </w:style>
  <w:style w:type="paragraph" w:customStyle="1" w:styleId="Heading2RCOT">
    <w:name w:val="*Heading 2–RCOT"/>
    <w:uiPriority w:val="1"/>
    <w:qFormat/>
    <w:rsid w:val="008005CE"/>
    <w:rPr>
      <w:rFonts w:ascii="Arial" w:eastAsia="Arial" w:hAnsi="Arial" w:cs="Arial"/>
      <w:b/>
      <w:bCs/>
      <w:color w:val="003543" w:themeColor="text2"/>
      <w:lang w:val="en-GB"/>
    </w:rPr>
  </w:style>
  <w:style w:type="paragraph" w:customStyle="1" w:styleId="Heading3RCOT">
    <w:name w:val="*Heading 3–RCOT"/>
    <w:uiPriority w:val="1"/>
    <w:qFormat/>
    <w:rsid w:val="00334B70"/>
    <w:rPr>
      <w:rFonts w:ascii="Arial" w:eastAsia="Arial" w:hAnsi="Arial" w:cs="Arial"/>
      <w:color w:val="003543" w:themeColor="text2"/>
      <w:lang w:val="en-GB"/>
    </w:rPr>
  </w:style>
  <w:style w:type="paragraph" w:styleId="NoSpacing">
    <w:name w:val="No Spacing"/>
    <w:uiPriority w:val="1"/>
    <w:qFormat/>
    <w:rsid w:val="00240D20"/>
    <w:rPr>
      <w:rFonts w:ascii="Arial" w:eastAsia="Arial" w:hAnsi="Arial" w:cs="Arial"/>
      <w:lang w:val="en-GB"/>
    </w:rPr>
  </w:style>
  <w:style w:type="paragraph" w:customStyle="1" w:styleId="FooterRCOT">
    <w:name w:val="*Footer–RCOT"/>
    <w:uiPriority w:val="1"/>
    <w:qFormat/>
    <w:rsid w:val="00816269"/>
    <w:rPr>
      <w:rFonts w:ascii="Arial" w:eastAsia="Arial" w:hAnsi="Arial" w:cs="Arial"/>
      <w:color w:val="003543" w:themeColor="text2"/>
      <w:sz w:val="20"/>
      <w:szCs w:val="16"/>
      <w:lang w:val="en-GB"/>
    </w:rPr>
  </w:style>
  <w:style w:type="character" w:styleId="SubtleReference">
    <w:name w:val="Subtle Reference"/>
    <w:basedOn w:val="DefaultParagraphFont"/>
    <w:uiPriority w:val="31"/>
    <w:qFormat/>
    <w:rsid w:val="00B06C30"/>
    <w:rPr>
      <w:rFonts w:asciiTheme="minorHAnsi" w:hAnsiTheme="minorHAnsi"/>
      <w:caps w:val="0"/>
      <w:smallCaps w:val="0"/>
      <w:color w:val="003543" w:themeColor="text2"/>
    </w:rPr>
  </w:style>
  <w:style w:type="paragraph" w:styleId="Header">
    <w:name w:val="header"/>
    <w:basedOn w:val="Normal"/>
    <w:link w:val="HeaderChar"/>
    <w:uiPriority w:val="99"/>
    <w:unhideWhenUsed/>
    <w:rsid w:val="004A7756"/>
    <w:pPr>
      <w:tabs>
        <w:tab w:val="center" w:pos="4513"/>
        <w:tab w:val="right" w:pos="9026"/>
      </w:tabs>
    </w:pPr>
  </w:style>
  <w:style w:type="character" w:customStyle="1" w:styleId="HeaderChar">
    <w:name w:val="Header Char"/>
    <w:basedOn w:val="DefaultParagraphFont"/>
    <w:link w:val="Header"/>
    <w:uiPriority w:val="99"/>
    <w:rsid w:val="004A7756"/>
    <w:rPr>
      <w:rFonts w:ascii="Arial" w:eastAsia="Arial" w:hAnsi="Arial" w:cs="Arial"/>
      <w:lang w:val="en-GB"/>
    </w:rPr>
  </w:style>
  <w:style w:type="table" w:customStyle="1" w:styleId="RCOT-TablePlain-220928">
    <w:name w:val="RCOT-Table Plain-220928"/>
    <w:basedOn w:val="TableNormal"/>
    <w:uiPriority w:val="99"/>
    <w:rsid w:val="00BA370F"/>
    <w:pPr>
      <w:widowControl/>
    </w:pPr>
    <w:tblPr>
      <w:tblStyleRowBandSize w:val="1"/>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cPr>
      <w:shd w:val="clear" w:color="auto" w:fill="auto"/>
      <w:vAlign w:val="center"/>
    </w:tcPr>
    <w:tblStylePr w:type="firstRow">
      <w:rPr>
        <w:rFonts w:asciiTheme="minorHAnsi" w:hAnsiTheme="minorHAnsi"/>
        <w:b/>
        <w:i w:val="0"/>
        <w:color w:val="003543" w:themeColor="text2"/>
        <w:sz w:val="22"/>
        <w:u w:val="none"/>
      </w:rPr>
      <w:tblPr>
        <w:tblCellMar>
          <w:top w:w="57" w:type="dxa"/>
          <w:left w:w="113" w:type="dxa"/>
          <w:bottom w:w="57" w:type="dxa"/>
          <w:right w:w="113" w:type="dxa"/>
        </w:tblCellMar>
      </w:tblPr>
      <w:tcPr>
        <w:vAlign w:val="top"/>
      </w:tcPr>
    </w:tblStylePr>
  </w:style>
  <w:style w:type="table" w:customStyle="1" w:styleId="RCOT-BandedTable-220928">
    <w:name w:val="RCOT-Banded Table-220928"/>
    <w:basedOn w:val="TableNormal"/>
    <w:uiPriority w:val="99"/>
    <w:rsid w:val="004B12DB"/>
    <w:pPr>
      <w:widowControl/>
    </w:pPr>
    <w:tblPr>
      <w:tblStyleRowBandSize w:val="1"/>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blStylePr w:type="firstRow">
      <w:rPr>
        <w:rFonts w:asciiTheme="minorHAnsi" w:hAnsiTheme="minorHAnsi"/>
        <w:b/>
        <w:color w:val="FFFFFF" w:themeColor="background1"/>
        <w:sz w:val="22"/>
      </w:rPr>
      <w:tblPr/>
      <w:tcPr>
        <w:shd w:val="clear" w:color="auto" w:fill="003543" w:themeFill="text2"/>
      </w:tcPr>
    </w:tblStylePr>
    <w:tblStylePr w:type="band2Horz">
      <w:tblPr/>
      <w:tcPr>
        <w:shd w:val="clear" w:color="auto" w:fill="C6F1E9" w:themeFill="accent4"/>
      </w:tcPr>
    </w:tblStylePr>
  </w:style>
  <w:style w:type="table" w:customStyle="1" w:styleId="RCOT-TableNoBorder-220928">
    <w:name w:val="RCOT-Table No Border-220928"/>
    <w:basedOn w:val="TableNormal"/>
    <w:uiPriority w:val="99"/>
    <w:rsid w:val="00B32EA6"/>
    <w:pPr>
      <w:widowControl/>
    </w:pPr>
    <w:tblPr>
      <w:tblBorders>
        <w:insideH w:val="single" w:sz="4" w:space="0" w:color="BCC8CB" w:themeColor="accent3"/>
        <w:insideV w:val="single" w:sz="4" w:space="0" w:color="BCC8CB" w:themeColor="accent3"/>
      </w:tblBorders>
      <w:tblCellMar>
        <w:top w:w="57" w:type="dxa"/>
        <w:bottom w:w="57" w:type="dxa"/>
      </w:tblCellMar>
    </w:tblPr>
    <w:tcPr>
      <w:vAlign w:val="center"/>
    </w:tcPr>
    <w:tblStylePr w:type="firstRow">
      <w:rPr>
        <w:rFonts w:asciiTheme="minorHAnsi" w:hAnsiTheme="minorHAnsi"/>
        <w:b/>
        <w:color w:val="003543" w:themeColor="text2"/>
        <w:sz w:val="22"/>
      </w:rPr>
    </w:tblStylePr>
  </w:style>
  <w:style w:type="table" w:customStyle="1" w:styleId="RCOT-TableDarkHeader-220928">
    <w:name w:val="RCOT-Table Dark Header-220928"/>
    <w:basedOn w:val="TableNormal"/>
    <w:uiPriority w:val="99"/>
    <w:rsid w:val="00B32EA6"/>
    <w:pPr>
      <w:widowControl/>
    </w:pPr>
    <w:tblPr>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cPr>
      <w:vAlign w:val="center"/>
    </w:tcPr>
    <w:tblStylePr w:type="firstRow">
      <w:rPr>
        <w:rFonts w:asciiTheme="minorHAnsi" w:hAnsiTheme="minorHAnsi"/>
        <w:b/>
        <w:color w:val="FFFFFF" w:themeColor="background1"/>
        <w:sz w:val="22"/>
      </w:rPr>
      <w:tblPr/>
      <w:tcPr>
        <w:shd w:val="clear" w:color="auto" w:fill="003543" w:themeFill="text2"/>
      </w:tcPr>
    </w:tblStylePr>
  </w:style>
  <w:style w:type="character" w:styleId="Hyperlink">
    <w:name w:val="Hyperlink"/>
    <w:basedOn w:val="DefaultParagraphFont"/>
    <w:uiPriority w:val="99"/>
    <w:unhideWhenUsed/>
    <w:rsid w:val="008A1F34"/>
    <w:rPr>
      <w:color w:val="003543" w:themeColor="hyperlink"/>
      <w:u w:val="single"/>
    </w:rPr>
  </w:style>
  <w:style w:type="character" w:styleId="UnresolvedMention">
    <w:name w:val="Unresolved Mention"/>
    <w:basedOn w:val="DefaultParagraphFont"/>
    <w:uiPriority w:val="99"/>
    <w:rsid w:val="008A1F34"/>
    <w:rPr>
      <w:color w:val="605E5C"/>
      <w:shd w:val="clear" w:color="auto" w:fill="E1DFDD"/>
    </w:rPr>
  </w:style>
  <w:style w:type="character" w:customStyle="1" w:styleId="file">
    <w:name w:val="file"/>
    <w:basedOn w:val="DefaultParagraphFont"/>
    <w:rsid w:val="00F146B8"/>
  </w:style>
  <w:style w:type="character" w:styleId="FollowedHyperlink">
    <w:name w:val="FollowedHyperlink"/>
    <w:basedOn w:val="DefaultParagraphFont"/>
    <w:uiPriority w:val="99"/>
    <w:semiHidden/>
    <w:unhideWhenUsed/>
    <w:rsid w:val="00E52C7C"/>
    <w:rPr>
      <w:color w:val="6E34A3" w:themeColor="followedHyperlink"/>
      <w:u w:val="single"/>
    </w:rPr>
  </w:style>
  <w:style w:type="character" w:styleId="CommentReference">
    <w:name w:val="annotation reference"/>
    <w:basedOn w:val="DefaultParagraphFont"/>
    <w:uiPriority w:val="99"/>
    <w:semiHidden/>
    <w:unhideWhenUsed/>
    <w:rsid w:val="0045703C"/>
    <w:rPr>
      <w:sz w:val="16"/>
      <w:szCs w:val="16"/>
    </w:rPr>
  </w:style>
  <w:style w:type="paragraph" w:styleId="CommentText">
    <w:name w:val="annotation text"/>
    <w:basedOn w:val="Normal"/>
    <w:link w:val="CommentTextChar"/>
    <w:uiPriority w:val="99"/>
    <w:unhideWhenUsed/>
    <w:rsid w:val="0045703C"/>
    <w:rPr>
      <w:sz w:val="20"/>
      <w:szCs w:val="20"/>
    </w:rPr>
  </w:style>
  <w:style w:type="character" w:customStyle="1" w:styleId="CommentTextChar">
    <w:name w:val="Comment Text Char"/>
    <w:basedOn w:val="DefaultParagraphFont"/>
    <w:link w:val="CommentText"/>
    <w:uiPriority w:val="99"/>
    <w:rsid w:val="0045703C"/>
    <w:rPr>
      <w:rFonts w:ascii="Arial" w:eastAsia="Arial" w:hAnsi="Arial" w:cs="Arial"/>
      <w:sz w:val="20"/>
      <w:szCs w:val="20"/>
      <w:lang w:val="en-GB"/>
    </w:rPr>
  </w:style>
  <w:style w:type="paragraph" w:styleId="CommentSubject">
    <w:name w:val="annotation subject"/>
    <w:basedOn w:val="CommentText"/>
    <w:next w:val="CommentText"/>
    <w:link w:val="CommentSubjectChar"/>
    <w:uiPriority w:val="99"/>
    <w:semiHidden/>
    <w:unhideWhenUsed/>
    <w:rsid w:val="0045703C"/>
    <w:rPr>
      <w:b/>
      <w:bCs/>
    </w:rPr>
  </w:style>
  <w:style w:type="character" w:customStyle="1" w:styleId="CommentSubjectChar">
    <w:name w:val="Comment Subject Char"/>
    <w:basedOn w:val="CommentTextChar"/>
    <w:link w:val="CommentSubject"/>
    <w:uiPriority w:val="99"/>
    <w:semiHidden/>
    <w:rsid w:val="0045703C"/>
    <w:rPr>
      <w:rFonts w:ascii="Arial" w:eastAsia="Arial" w:hAnsi="Arial" w:cs="Arial"/>
      <w:b/>
      <w:bCs/>
      <w:sz w:val="20"/>
      <w:szCs w:val="20"/>
      <w:lang w:val="en-GB"/>
    </w:rPr>
  </w:style>
  <w:style w:type="character" w:styleId="Mention">
    <w:name w:val="Mention"/>
    <w:basedOn w:val="DefaultParagraphFont"/>
    <w:uiPriority w:val="99"/>
    <w:unhideWhenUsed/>
    <w:rsid w:val="007A5488"/>
    <w:rPr>
      <w:color w:val="2B579A"/>
      <w:shd w:val="clear" w:color="auto" w:fill="E1DFDD"/>
    </w:rPr>
  </w:style>
  <w:style w:type="character" w:customStyle="1" w:styleId="cf01">
    <w:name w:val="cf01"/>
    <w:basedOn w:val="DefaultParagraphFont"/>
    <w:rsid w:val="00B301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pport.microsoft.com/en-us/office/create-a-poll-in-microsoft-teams-92bc2481-b5e4-4650-8a87-d90103ee95a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upport.google.com/a/users/answer/9303071?hl=en" TargetMode="External"/><Relationship Id="rId17" Type="http://schemas.openxmlformats.org/officeDocument/2006/relationships/hyperlink" Target="https://www.rcot.co.uk/file/9331/download?token=ge2mxN_d" TargetMode="External"/><Relationship Id="rId2" Type="http://schemas.openxmlformats.org/officeDocument/2006/relationships/customXml" Target="../customXml/item2.xml"/><Relationship Id="rId16" Type="http://schemas.openxmlformats.org/officeDocument/2006/relationships/hyperlink" Target="https://www.rcot.co.uk/node/725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ort.microsoft.com/en-us/office/create-a-form-39a23830-452d-474c-ae1f-47a6ebefa21a" TargetMode="External"/><Relationship Id="rId5" Type="http://schemas.openxmlformats.org/officeDocument/2006/relationships/numbering" Target="numbering.xml"/><Relationship Id="rId15" Type="http://schemas.openxmlformats.org/officeDocument/2006/relationships/hyperlink" Target="mailto:prof.dev@rcot.co.uk"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upport.zoom.com/hc/en/article?id=zm_kb&amp;sysparm_article=KB006615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RCOT">
  <a:themeElements>
    <a:clrScheme name="RCOT-Jan_2022">
      <a:dk1>
        <a:srgbClr val="000000"/>
      </a:dk1>
      <a:lt1>
        <a:srgbClr val="FFFFFF"/>
      </a:lt1>
      <a:dk2>
        <a:srgbClr val="003543"/>
      </a:dk2>
      <a:lt2>
        <a:srgbClr val="FFFFFF"/>
      </a:lt2>
      <a:accent1>
        <a:srgbClr val="42CEB5"/>
      </a:accent1>
      <a:accent2>
        <a:srgbClr val="6E34A3"/>
      </a:accent2>
      <a:accent3>
        <a:srgbClr val="BCC8CB"/>
      </a:accent3>
      <a:accent4>
        <a:srgbClr val="C6F1E9"/>
      </a:accent4>
      <a:accent5>
        <a:srgbClr val="D6C8E5"/>
      </a:accent5>
      <a:accent6>
        <a:srgbClr val="E8705E"/>
      </a:accent6>
      <a:hlink>
        <a:srgbClr val="003543"/>
      </a:hlink>
      <a:folHlink>
        <a:srgbClr val="6E34A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F6F8068EA9EA4EBDA4E35674F7AD89" ma:contentTypeVersion="15" ma:contentTypeDescription="Create a new document." ma:contentTypeScope="" ma:versionID="12f17741c49730bd43ff4157578ff0c8">
  <xsd:schema xmlns:xsd="http://www.w3.org/2001/XMLSchema" xmlns:xs="http://www.w3.org/2001/XMLSchema" xmlns:p="http://schemas.microsoft.com/office/2006/metadata/properties" xmlns:ns2="9384fb62-c347-445f-82b3-d01b5c81f834" xmlns:ns3="a3ec5d5a-76bd-489c-be60-df2b396f6c1f" targetNamespace="http://schemas.microsoft.com/office/2006/metadata/properties" ma:root="true" ma:fieldsID="ffb733667807f1a08826e0b1a343a5a2" ns2:_="" ns3:_="">
    <xsd:import namespace="9384fb62-c347-445f-82b3-d01b5c81f834"/>
    <xsd:import namespace="a3ec5d5a-76bd-489c-be60-df2b396f6c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4fb62-c347-445f-82b3-d01b5c81f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1192ce-d741-42f0-bf32-2e964c76fe0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c5d5a-76bd-489c-be60-df2b396f6c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b840061-8f8e-4b58-98a8-062d0f02a18c}" ma:internalName="TaxCatchAll" ma:showField="CatchAllData" ma:web="a3ec5d5a-76bd-489c-be60-df2b396f6c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84fb62-c347-445f-82b3-d01b5c81f834">
      <Terms xmlns="http://schemas.microsoft.com/office/infopath/2007/PartnerControls"/>
    </lcf76f155ced4ddcb4097134ff3c332f>
    <TaxCatchAll xmlns="a3ec5d5a-76bd-489c-be60-df2b396f6c1f" xsi:nil="true"/>
    <SharedWithUsers xmlns="a3ec5d5a-76bd-489c-be60-df2b396f6c1f">
      <UserInfo>
        <DisplayName/>
        <AccountId xsi:nil="true"/>
        <AccountType/>
      </UserInfo>
    </SharedWithUsers>
  </documentManagement>
</p:properties>
</file>

<file path=customXml/itemProps1.xml><?xml version="1.0" encoding="utf-8"?>
<ds:datastoreItem xmlns:ds="http://schemas.openxmlformats.org/officeDocument/2006/customXml" ds:itemID="{28F7C473-7113-5341-B15C-974FE7EB3884}">
  <ds:schemaRefs>
    <ds:schemaRef ds:uri="http://schemas.openxmlformats.org/officeDocument/2006/bibliography"/>
  </ds:schemaRefs>
</ds:datastoreItem>
</file>

<file path=customXml/itemProps2.xml><?xml version="1.0" encoding="utf-8"?>
<ds:datastoreItem xmlns:ds="http://schemas.openxmlformats.org/officeDocument/2006/customXml" ds:itemID="{20CF799F-5AA2-4BA6-B985-B6907DE8A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84fb62-c347-445f-82b3-d01b5c81f834"/>
    <ds:schemaRef ds:uri="a3ec5d5a-76bd-489c-be60-df2b396f6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5FB2FB-751A-4D98-B654-AD7BE1EDDF26}">
  <ds:schemaRefs>
    <ds:schemaRef ds:uri="http://schemas.microsoft.com/sharepoint/v3/contenttype/forms"/>
  </ds:schemaRefs>
</ds:datastoreItem>
</file>

<file path=customXml/itemProps4.xml><?xml version="1.0" encoding="utf-8"?>
<ds:datastoreItem xmlns:ds="http://schemas.openxmlformats.org/officeDocument/2006/customXml" ds:itemID="{29D04EFF-1D06-4C61-94DA-D28FF0A0FDEE}">
  <ds:schemaRefs>
    <ds:schemaRef ds:uri="http://purl.org/dc/elements/1.1/"/>
    <ds:schemaRef ds:uri="http://schemas.microsoft.com/office/2006/documentManagement/types"/>
    <ds:schemaRef ds:uri="a3ec5d5a-76bd-489c-be60-df2b396f6c1f"/>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 ds:uri="9384fb62-c347-445f-82b3-d01b5c81f83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1323</Words>
  <Characters>7547</Characters>
  <Application>Microsoft Office Word</Application>
  <DocSecurity>4</DocSecurity>
  <Lines>62</Lines>
  <Paragraphs>17</Paragraphs>
  <ScaleCrop>false</ScaleCrop>
  <Manager/>
  <Company/>
  <LinksUpToDate>false</LinksUpToDate>
  <CharactersWithSpaces>8853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Thea Healy</cp:lastModifiedBy>
  <cp:revision>36</cp:revision>
  <cp:lastPrinted>2022-01-07T07:36:00Z</cp:lastPrinted>
  <dcterms:created xsi:type="dcterms:W3CDTF">2024-08-16T19:13:00Z</dcterms:created>
  <dcterms:modified xsi:type="dcterms:W3CDTF">2024-10-02T15:16:00Z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2020-09-25T10:00:00Z</vt:filetime>
  </property>
  <property fmtid="{D5CDD505-2E9C-101B-9397-08002B2CF9AE}" pid="3" name="Creator">
    <vt:lpwstr>Adobe InDesign 15.1 (Macintosh)</vt:lpwstr>
  </property>
  <property fmtid="{D5CDD505-2E9C-101B-9397-08002B2CF9AE}" pid="4" name="LastSaved">
    <vt:filetime>2020-09-25T10:00:00Z</vt:filetime>
  </property>
  <property fmtid="{D5CDD505-2E9C-101B-9397-08002B2CF9AE}" pid="5" name="ContentTypeId">
    <vt:lpwstr>0x0101002BF6F8068EA9EA4EBDA4E35674F7AD89</vt:lpwstr>
  </property>
  <property fmtid="{D5CDD505-2E9C-101B-9397-08002B2CF9AE}" pid="6" name="GrammarlyDocumentId">
    <vt:lpwstr>84768d8bebfaa09a4111c229ca53c7cf20e338e358019b4c58a7ab12609a6e1b</vt:lpwstr>
  </property>
  <property fmtid="{D5CDD505-2E9C-101B-9397-08002B2CF9AE}" pid="7" name="MediaServiceImageTags">
    <vt:lpwstr/>
  </property>
  <property fmtid="{D5CDD505-2E9C-101B-9397-08002B2CF9AE}" pid="8" name="Order">
    <vt:r8>4819300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